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1C" w:rsidRPr="00F727FA" w:rsidRDefault="0034441C" w:rsidP="00663B1F">
      <w:pPr>
        <w:jc w:val="center"/>
        <w:rPr>
          <w:bCs/>
          <w:noProof/>
          <w:sz w:val="28"/>
          <w:u w:val="single"/>
        </w:rPr>
      </w:pPr>
      <w:r w:rsidRPr="00663B1F">
        <w:rPr>
          <w:b/>
          <w:noProof/>
          <w:sz w:val="28"/>
          <w:u w:val="single"/>
        </w:rPr>
        <w:t xml:space="preserve"> Entry Form - Ladies</w:t>
      </w:r>
    </w:p>
    <w:p w:rsidR="00946137" w:rsidRPr="00946137" w:rsidRDefault="0034441C" w:rsidP="00946137">
      <w:pPr>
        <w:ind w:right="1088"/>
        <w:rPr>
          <w:b/>
          <w:sz w:val="20"/>
          <w:szCs w:val="20"/>
        </w:rPr>
      </w:pPr>
      <w:r w:rsidRPr="00275791">
        <w:rPr>
          <w:b/>
          <w:bCs/>
          <w:sz w:val="20"/>
          <w:szCs w:val="20"/>
        </w:rPr>
        <w:t xml:space="preserve">Completed Entry Forms </w:t>
      </w:r>
      <w:r w:rsidRPr="00275791">
        <w:rPr>
          <w:sz w:val="20"/>
          <w:szCs w:val="20"/>
        </w:rPr>
        <w:t>should be returned</w:t>
      </w:r>
      <w:r w:rsidRPr="00275791">
        <w:rPr>
          <w:b/>
          <w:bCs/>
          <w:sz w:val="20"/>
          <w:szCs w:val="20"/>
        </w:rPr>
        <w:t xml:space="preserve"> on or before T</w:t>
      </w:r>
      <w:r w:rsidR="00C50D60" w:rsidRPr="00275791">
        <w:rPr>
          <w:b/>
          <w:bCs/>
          <w:sz w:val="20"/>
          <w:szCs w:val="20"/>
        </w:rPr>
        <w:t>hur</w:t>
      </w:r>
      <w:r w:rsidRPr="00275791">
        <w:rPr>
          <w:b/>
          <w:bCs/>
          <w:sz w:val="20"/>
          <w:szCs w:val="20"/>
        </w:rPr>
        <w:t xml:space="preserve">sday, </w:t>
      </w:r>
      <w:r w:rsidR="00211D28" w:rsidRPr="00275791">
        <w:rPr>
          <w:b/>
          <w:bCs/>
          <w:sz w:val="20"/>
          <w:szCs w:val="20"/>
        </w:rPr>
        <w:t>6</w:t>
      </w:r>
      <w:r w:rsidR="00C50D60" w:rsidRPr="00275791">
        <w:rPr>
          <w:b/>
          <w:bCs/>
          <w:sz w:val="20"/>
          <w:szCs w:val="20"/>
          <w:vertAlign w:val="superscript"/>
        </w:rPr>
        <w:t>th</w:t>
      </w:r>
      <w:r w:rsidR="00C50D60" w:rsidRPr="00275791">
        <w:rPr>
          <w:b/>
          <w:bCs/>
          <w:sz w:val="20"/>
          <w:szCs w:val="20"/>
        </w:rPr>
        <w:t xml:space="preserve"> February</w:t>
      </w:r>
      <w:r w:rsidRPr="00275791">
        <w:rPr>
          <w:b/>
          <w:bCs/>
          <w:sz w:val="20"/>
          <w:szCs w:val="20"/>
        </w:rPr>
        <w:t xml:space="preserve">, </w:t>
      </w:r>
      <w:r w:rsidRPr="00275791">
        <w:rPr>
          <w:sz w:val="20"/>
          <w:szCs w:val="20"/>
        </w:rPr>
        <w:t xml:space="preserve">to: </w:t>
      </w:r>
      <w:r w:rsidR="003F7619">
        <w:rPr>
          <w:sz w:val="20"/>
          <w:szCs w:val="20"/>
        </w:rPr>
        <w:t xml:space="preserve">Terry </w:t>
      </w:r>
      <w:r w:rsidR="00D75C7B">
        <w:rPr>
          <w:sz w:val="20"/>
          <w:szCs w:val="20"/>
        </w:rPr>
        <w:t>Bride or Caitriona Mulhall</w:t>
      </w:r>
      <w:r w:rsidR="00946137">
        <w:rPr>
          <w:sz w:val="20"/>
          <w:szCs w:val="20"/>
        </w:rPr>
        <w:t xml:space="preserve">, </w:t>
      </w:r>
      <w:r w:rsidRPr="00275791">
        <w:rPr>
          <w:sz w:val="20"/>
          <w:szCs w:val="20"/>
        </w:rPr>
        <w:t>accompanied by €30.00 Ent</w:t>
      </w:r>
      <w:r w:rsidR="00D75C7B">
        <w:rPr>
          <w:sz w:val="20"/>
          <w:szCs w:val="20"/>
        </w:rPr>
        <w:t xml:space="preserve">ry Fee or posted </w:t>
      </w:r>
      <w:r w:rsidR="00D75C7B" w:rsidRPr="00946137">
        <w:rPr>
          <w:sz w:val="20"/>
          <w:szCs w:val="20"/>
        </w:rPr>
        <w:t>to</w:t>
      </w:r>
      <w:r w:rsidR="00D75C7B" w:rsidRPr="00946137">
        <w:rPr>
          <w:b/>
          <w:sz w:val="20"/>
          <w:szCs w:val="20"/>
        </w:rPr>
        <w:t xml:space="preserve"> ITBA</w:t>
      </w:r>
      <w:r w:rsidR="00946137" w:rsidRPr="00946137">
        <w:rPr>
          <w:b/>
          <w:sz w:val="20"/>
          <w:szCs w:val="20"/>
        </w:rPr>
        <w:t xml:space="preserve"> Championship Committee</w:t>
      </w:r>
      <w:r w:rsidR="00D75C7B">
        <w:rPr>
          <w:sz w:val="20"/>
          <w:szCs w:val="20"/>
        </w:rPr>
        <w:t xml:space="preserve">, </w:t>
      </w:r>
      <w:r w:rsidR="00946137" w:rsidRPr="00946137">
        <w:rPr>
          <w:b/>
          <w:sz w:val="20"/>
          <w:szCs w:val="20"/>
        </w:rPr>
        <w:t xml:space="preserve">Irish Sport HQ, National Sports Campus, </w:t>
      </w:r>
    </w:p>
    <w:p w:rsidR="0034441C" w:rsidRDefault="00946137" w:rsidP="00946137">
      <w:pPr>
        <w:ind w:right="177"/>
      </w:pPr>
      <w:r w:rsidRPr="00946137">
        <w:rPr>
          <w:b/>
          <w:sz w:val="20"/>
          <w:szCs w:val="20"/>
        </w:rPr>
        <w:t>Blanchardstown, Dublin 15</w:t>
      </w:r>
      <w:r>
        <w:rPr>
          <w:sz w:val="20"/>
          <w:szCs w:val="20"/>
        </w:rPr>
        <w:t>.</w:t>
      </w:r>
      <w:r w:rsidR="0034441C" w:rsidRPr="00275791">
        <w:rPr>
          <w:sz w:val="20"/>
          <w:szCs w:val="20"/>
        </w:rPr>
        <w:t xml:space="preserve"> Phone entries will </w:t>
      </w:r>
      <w:r w:rsidR="0034441C" w:rsidRPr="00946137">
        <w:rPr>
          <w:sz w:val="20"/>
          <w:szCs w:val="20"/>
        </w:rPr>
        <w:t>not</w:t>
      </w:r>
      <w:r w:rsidR="0034441C" w:rsidRPr="00275791">
        <w:rPr>
          <w:sz w:val="20"/>
          <w:szCs w:val="20"/>
        </w:rPr>
        <w:t xml:space="preserve"> be accepted.</w:t>
      </w:r>
      <w:r w:rsidR="00401134" w:rsidRPr="00275791">
        <w:rPr>
          <w:sz w:val="20"/>
          <w:szCs w:val="20"/>
        </w:rPr>
        <w:t xml:space="preserve">   Entries may also be sent by E-Mail to</w:t>
      </w:r>
      <w:r>
        <w:rPr>
          <w:sz w:val="20"/>
          <w:szCs w:val="20"/>
        </w:rPr>
        <w:t xml:space="preserve"> </w:t>
      </w:r>
      <w:hyperlink r:id="rId7" w:history="1">
        <w:r w:rsidRPr="00242F33">
          <w:rPr>
            <w:rStyle w:val="Hyperlink"/>
            <w:rFonts w:ascii="Arial" w:hAnsi="Arial" w:cs="Arial"/>
            <w:sz w:val="20"/>
            <w:szCs w:val="20"/>
          </w:rPr>
          <w:t>team.ireland@tenpinbowling.ie</w:t>
        </w:r>
      </w:hyperlink>
    </w:p>
    <w:p w:rsidR="00946137" w:rsidRPr="00275791" w:rsidRDefault="00946137" w:rsidP="00946137">
      <w:pPr>
        <w:ind w:right="177"/>
        <w:rPr>
          <w:b/>
          <w:bCs/>
          <w:sz w:val="20"/>
          <w:szCs w:val="20"/>
          <w:u w:val="single"/>
        </w:rPr>
      </w:pPr>
    </w:p>
    <w:p w:rsidR="0034441C" w:rsidRDefault="0034441C">
      <w:pPr>
        <w:numPr>
          <w:ilvl w:val="0"/>
          <w:numId w:val="3"/>
        </w:numPr>
        <w:rPr>
          <w:i/>
          <w:iCs/>
          <w:sz w:val="20"/>
        </w:rPr>
      </w:pPr>
      <w:r>
        <w:rPr>
          <w:i/>
          <w:iCs/>
          <w:sz w:val="20"/>
        </w:rPr>
        <w:t xml:space="preserve">Each participant </w:t>
      </w:r>
      <w:r>
        <w:rPr>
          <w:b/>
          <w:bCs/>
          <w:i/>
          <w:iCs/>
          <w:sz w:val="20"/>
        </w:rPr>
        <w:t>must</w:t>
      </w:r>
      <w:r>
        <w:rPr>
          <w:i/>
          <w:iCs/>
          <w:sz w:val="20"/>
        </w:rPr>
        <w:t xml:space="preserve"> complete and sign an Entry Form.</w:t>
      </w:r>
    </w:p>
    <w:p w:rsidR="0034441C" w:rsidRDefault="0034441C">
      <w:pPr>
        <w:numPr>
          <w:ilvl w:val="0"/>
          <w:numId w:val="3"/>
        </w:numPr>
        <w:rPr>
          <w:i/>
          <w:iCs/>
          <w:sz w:val="20"/>
        </w:rPr>
      </w:pPr>
      <w:r>
        <w:rPr>
          <w:i/>
          <w:iCs/>
          <w:sz w:val="20"/>
        </w:rPr>
        <w:t>The dates and times listed below are provisional and will be finalised when entries have been processed.  The Tournament Committee reserves the right to re-schedule, as they see fit, to ensure the smooth running of the Championships.</w:t>
      </w:r>
    </w:p>
    <w:p w:rsidR="0034441C" w:rsidRDefault="0034441C">
      <w:pPr>
        <w:numPr>
          <w:ilvl w:val="0"/>
          <w:numId w:val="3"/>
        </w:numPr>
        <w:rPr>
          <w:i/>
          <w:iCs/>
          <w:sz w:val="20"/>
        </w:rPr>
      </w:pPr>
      <w:r>
        <w:rPr>
          <w:i/>
          <w:iCs/>
          <w:sz w:val="20"/>
        </w:rPr>
        <w:t xml:space="preserve">Late entries will be wait-listed;   bowlers will be allocated places in squads as they become available.  </w:t>
      </w:r>
    </w:p>
    <w:p w:rsidR="0034441C" w:rsidRDefault="0034441C">
      <w:pPr>
        <w:numPr>
          <w:ilvl w:val="0"/>
          <w:numId w:val="3"/>
        </w:numPr>
        <w:rPr>
          <w:i/>
          <w:iCs/>
          <w:sz w:val="20"/>
        </w:rPr>
      </w:pPr>
      <w:r>
        <w:rPr>
          <w:i/>
          <w:iCs/>
          <w:sz w:val="20"/>
        </w:rPr>
        <w:t>It is your responsibility to check your squad and registration times.</w:t>
      </w:r>
    </w:p>
    <w:p w:rsidR="0034441C" w:rsidRDefault="0034441C">
      <w:pPr>
        <w:numPr>
          <w:ilvl w:val="0"/>
          <w:numId w:val="3"/>
        </w:numPr>
        <w:rPr>
          <w:i/>
          <w:iCs/>
          <w:sz w:val="20"/>
        </w:rPr>
      </w:pPr>
      <w:r>
        <w:rPr>
          <w:i/>
          <w:iCs/>
          <w:sz w:val="20"/>
        </w:rPr>
        <w:t>The Tournament Committee takes no responsibility for forming teams or in finding bowlers to fill teams.</w:t>
      </w:r>
    </w:p>
    <w:p w:rsidR="0034441C" w:rsidRDefault="0034441C">
      <w:pPr>
        <w:numPr>
          <w:ilvl w:val="0"/>
          <w:numId w:val="3"/>
        </w:numPr>
        <w:rPr>
          <w:i/>
          <w:iCs/>
          <w:sz w:val="22"/>
        </w:rPr>
      </w:pPr>
      <w:r>
        <w:rPr>
          <w:b/>
          <w:bCs/>
          <w:i/>
          <w:iCs/>
          <w:sz w:val="20"/>
        </w:rPr>
        <w:t xml:space="preserve">Registration:  </w:t>
      </w:r>
      <w:r>
        <w:rPr>
          <w:i/>
          <w:iCs/>
          <w:sz w:val="20"/>
        </w:rPr>
        <w:t xml:space="preserve">It is your responsibility to register on time.  Registration for each squad will commence 30 minutes prior to the scheduled starting time and will close 10 minutes prior to the scheduled starting time.   Bowlers will </w:t>
      </w:r>
      <w:r>
        <w:rPr>
          <w:b/>
          <w:bCs/>
          <w:i/>
          <w:iCs/>
          <w:sz w:val="20"/>
        </w:rPr>
        <w:t xml:space="preserve">not </w:t>
      </w:r>
      <w:r>
        <w:rPr>
          <w:i/>
          <w:iCs/>
          <w:sz w:val="20"/>
        </w:rPr>
        <w:t>be permitted to register or play after the closing time</w:t>
      </w:r>
      <w:r>
        <w:rPr>
          <w:i/>
          <w:iCs/>
          <w:sz w:val="22"/>
        </w:rPr>
        <w:t xml:space="preserve">.  </w:t>
      </w:r>
    </w:p>
    <w:tbl>
      <w:tblPr>
        <w:tblW w:w="0" w:type="auto"/>
        <w:jc w:val="center"/>
        <w:tblInd w:w="-5" w:type="dxa"/>
        <w:tblLayout w:type="fixed"/>
        <w:tblLook w:val="0000"/>
      </w:tblPr>
      <w:tblGrid>
        <w:gridCol w:w="1008"/>
        <w:gridCol w:w="900"/>
        <w:gridCol w:w="1260"/>
        <w:gridCol w:w="2675"/>
        <w:gridCol w:w="385"/>
        <w:gridCol w:w="720"/>
        <w:gridCol w:w="1637"/>
        <w:gridCol w:w="2323"/>
        <w:gridCol w:w="10"/>
      </w:tblGrid>
      <w:tr w:rsidR="0090031C" w:rsidTr="0090031C">
        <w:trPr>
          <w:jc w:val="center"/>
        </w:trPr>
        <w:tc>
          <w:tcPr>
            <w:tcW w:w="5843" w:type="dxa"/>
            <w:gridSpan w:val="4"/>
            <w:tcBorders>
              <w:top w:val="single" w:sz="4" w:space="0" w:color="000000"/>
              <w:left w:val="single" w:sz="4" w:space="0" w:color="000000"/>
              <w:bottom w:val="single" w:sz="4" w:space="0" w:color="000000"/>
            </w:tcBorders>
          </w:tcPr>
          <w:p w:rsidR="0090031C" w:rsidRDefault="0090031C">
            <w:pPr>
              <w:snapToGrid w:val="0"/>
              <w:spacing w:line="480" w:lineRule="auto"/>
            </w:pPr>
            <w:r w:rsidRPr="0090031C">
              <w:rPr>
                <w:b/>
                <w:bCs/>
                <w:sz w:val="20"/>
                <w:szCs w:val="20"/>
              </w:rPr>
              <w:t>Name</w:t>
            </w:r>
            <w:r>
              <w:rPr>
                <w:b/>
                <w:bCs/>
                <w:sz w:val="20"/>
                <w:szCs w:val="20"/>
              </w:rPr>
              <w:t xml:space="preserve"> (print):</w:t>
            </w:r>
            <w:r w:rsidRPr="0090031C">
              <w:rPr>
                <w:b/>
                <w:bCs/>
                <w:sz w:val="20"/>
                <w:szCs w:val="20"/>
              </w:rPr>
              <w:t xml:space="preserve"> </w:t>
            </w:r>
          </w:p>
        </w:tc>
        <w:tc>
          <w:tcPr>
            <w:tcW w:w="385" w:type="dxa"/>
            <w:tcBorders>
              <w:top w:val="single" w:sz="4" w:space="0" w:color="000000"/>
              <w:bottom w:val="single" w:sz="4" w:space="0" w:color="000000"/>
            </w:tcBorders>
          </w:tcPr>
          <w:p w:rsidR="0090031C" w:rsidRDefault="0090031C">
            <w:pPr>
              <w:snapToGrid w:val="0"/>
              <w:spacing w:line="480" w:lineRule="auto"/>
            </w:pPr>
          </w:p>
        </w:tc>
        <w:tc>
          <w:tcPr>
            <w:tcW w:w="2357" w:type="dxa"/>
            <w:gridSpan w:val="2"/>
            <w:tcBorders>
              <w:top w:val="single" w:sz="4" w:space="0" w:color="000000"/>
              <w:left w:val="single" w:sz="4" w:space="0" w:color="000000"/>
              <w:bottom w:val="single" w:sz="4" w:space="0" w:color="000000"/>
            </w:tcBorders>
          </w:tcPr>
          <w:p w:rsidR="0090031C" w:rsidRDefault="0090031C">
            <w:pPr>
              <w:snapToGrid w:val="0"/>
              <w:spacing w:line="480" w:lineRule="auto"/>
              <w:rPr>
                <w:b/>
                <w:bCs/>
                <w:sz w:val="20"/>
              </w:rPr>
            </w:pPr>
            <w:r>
              <w:rPr>
                <w:b/>
                <w:bCs/>
                <w:sz w:val="20"/>
              </w:rPr>
              <w:t>ITBA Membership No:</w:t>
            </w:r>
          </w:p>
        </w:tc>
        <w:tc>
          <w:tcPr>
            <w:tcW w:w="2333" w:type="dxa"/>
            <w:gridSpan w:val="2"/>
            <w:tcBorders>
              <w:top w:val="single" w:sz="4" w:space="0" w:color="000000"/>
              <w:left w:val="single" w:sz="4" w:space="0" w:color="000000"/>
              <w:bottom w:val="single" w:sz="4" w:space="0" w:color="000000"/>
              <w:right w:val="single" w:sz="4" w:space="0" w:color="000000"/>
            </w:tcBorders>
          </w:tcPr>
          <w:p w:rsidR="0090031C" w:rsidRDefault="0090031C">
            <w:pPr>
              <w:snapToGrid w:val="0"/>
              <w:spacing w:line="480" w:lineRule="auto"/>
              <w:rPr>
                <w:b/>
                <w:bCs/>
                <w:sz w:val="20"/>
              </w:rPr>
            </w:pPr>
            <w:r>
              <w:rPr>
                <w:b/>
                <w:bCs/>
                <w:sz w:val="20"/>
              </w:rPr>
              <w:t>Contact phone No:</w:t>
            </w:r>
          </w:p>
        </w:tc>
      </w:tr>
      <w:tr w:rsidR="0034441C" w:rsidTr="0090031C">
        <w:trPr>
          <w:gridAfter w:val="1"/>
          <w:wAfter w:w="10" w:type="dxa"/>
          <w:jc w:val="center"/>
        </w:trPr>
        <w:tc>
          <w:tcPr>
            <w:tcW w:w="1008" w:type="dxa"/>
            <w:tcBorders>
              <w:top w:val="single" w:sz="4" w:space="0" w:color="000000"/>
              <w:bottom w:val="single" w:sz="4" w:space="0" w:color="000000"/>
            </w:tcBorders>
          </w:tcPr>
          <w:p w:rsidR="0034441C" w:rsidRDefault="0034441C">
            <w:pPr>
              <w:snapToGrid w:val="0"/>
              <w:rPr>
                <w:b/>
                <w:bCs/>
                <w:sz w:val="22"/>
              </w:rPr>
            </w:pPr>
          </w:p>
        </w:tc>
        <w:tc>
          <w:tcPr>
            <w:tcW w:w="900" w:type="dxa"/>
            <w:tcBorders>
              <w:top w:val="single" w:sz="4" w:space="0" w:color="000000"/>
              <w:bottom w:val="single" w:sz="4" w:space="0" w:color="000000"/>
            </w:tcBorders>
          </w:tcPr>
          <w:p w:rsidR="0034441C" w:rsidRDefault="0034441C">
            <w:pPr>
              <w:snapToGrid w:val="0"/>
              <w:rPr>
                <w:b/>
                <w:bCs/>
                <w:sz w:val="22"/>
              </w:rPr>
            </w:pPr>
          </w:p>
        </w:tc>
        <w:tc>
          <w:tcPr>
            <w:tcW w:w="1260" w:type="dxa"/>
            <w:tcBorders>
              <w:top w:val="single" w:sz="4" w:space="0" w:color="000000"/>
              <w:bottom w:val="single" w:sz="4" w:space="0" w:color="000000"/>
            </w:tcBorders>
          </w:tcPr>
          <w:p w:rsidR="0034441C" w:rsidRDefault="0034441C">
            <w:pPr>
              <w:snapToGrid w:val="0"/>
              <w:rPr>
                <w:b/>
                <w:bCs/>
                <w:sz w:val="22"/>
              </w:rPr>
            </w:pPr>
          </w:p>
        </w:tc>
        <w:tc>
          <w:tcPr>
            <w:tcW w:w="3060" w:type="dxa"/>
            <w:gridSpan w:val="2"/>
            <w:tcBorders>
              <w:top w:val="single" w:sz="4" w:space="0" w:color="000000"/>
              <w:bottom w:val="single" w:sz="4" w:space="0" w:color="000000"/>
            </w:tcBorders>
          </w:tcPr>
          <w:p w:rsidR="0034441C" w:rsidRDefault="0034441C">
            <w:pPr>
              <w:snapToGrid w:val="0"/>
              <w:rPr>
                <w:b/>
                <w:bCs/>
                <w:sz w:val="22"/>
              </w:rPr>
            </w:pPr>
          </w:p>
        </w:tc>
        <w:tc>
          <w:tcPr>
            <w:tcW w:w="720" w:type="dxa"/>
            <w:tcBorders>
              <w:top w:val="single" w:sz="4" w:space="0" w:color="000000"/>
              <w:bottom w:val="single" w:sz="4" w:space="0" w:color="000000"/>
            </w:tcBorders>
          </w:tcPr>
          <w:p w:rsidR="0034441C" w:rsidRDefault="0034441C">
            <w:pPr>
              <w:pStyle w:val="Heading1"/>
              <w:snapToGrid w:val="0"/>
            </w:pPr>
          </w:p>
        </w:tc>
        <w:tc>
          <w:tcPr>
            <w:tcW w:w="3960" w:type="dxa"/>
            <w:gridSpan w:val="2"/>
            <w:tcBorders>
              <w:top w:val="single" w:sz="4" w:space="0" w:color="000000"/>
              <w:bottom w:val="single" w:sz="4" w:space="0" w:color="000000"/>
            </w:tcBorders>
          </w:tcPr>
          <w:p w:rsidR="0034441C" w:rsidRDefault="0034441C">
            <w:pPr>
              <w:snapToGrid w:val="0"/>
              <w:rPr>
                <w:b/>
                <w:bCs/>
                <w:sz w:val="22"/>
              </w:rPr>
            </w:pPr>
          </w:p>
        </w:tc>
      </w:tr>
      <w:tr w:rsidR="0034441C" w:rsidRPr="00764965" w:rsidTr="00764965">
        <w:trPr>
          <w:trHeight w:val="367"/>
          <w:jc w:val="center"/>
        </w:trPr>
        <w:tc>
          <w:tcPr>
            <w:tcW w:w="1008" w:type="dxa"/>
            <w:tcBorders>
              <w:top w:val="single" w:sz="4" w:space="0" w:color="000000"/>
              <w:left w:val="single" w:sz="4" w:space="0" w:color="000000"/>
              <w:bottom w:val="single" w:sz="4" w:space="0" w:color="000000"/>
            </w:tcBorders>
          </w:tcPr>
          <w:p w:rsidR="0034441C" w:rsidRDefault="0034441C" w:rsidP="00764965">
            <w:pPr>
              <w:snapToGrid w:val="0"/>
              <w:rPr>
                <w:b/>
                <w:bCs/>
                <w:sz w:val="22"/>
              </w:rPr>
            </w:pPr>
            <w:r>
              <w:rPr>
                <w:b/>
                <w:bCs/>
                <w:sz w:val="22"/>
              </w:rPr>
              <w:t>Date</w:t>
            </w:r>
          </w:p>
        </w:tc>
        <w:tc>
          <w:tcPr>
            <w:tcW w:w="900" w:type="dxa"/>
            <w:tcBorders>
              <w:top w:val="single" w:sz="4" w:space="0" w:color="000000"/>
              <w:left w:val="single" w:sz="4" w:space="0" w:color="000000"/>
              <w:bottom w:val="single" w:sz="4" w:space="0" w:color="000000"/>
            </w:tcBorders>
          </w:tcPr>
          <w:p w:rsidR="0034441C" w:rsidRDefault="0034441C" w:rsidP="00764965">
            <w:pPr>
              <w:snapToGrid w:val="0"/>
              <w:rPr>
                <w:b/>
                <w:bCs/>
                <w:sz w:val="22"/>
              </w:rPr>
            </w:pPr>
            <w:r>
              <w:rPr>
                <w:b/>
                <w:bCs/>
                <w:sz w:val="22"/>
              </w:rPr>
              <w:t>Day</w:t>
            </w:r>
          </w:p>
        </w:tc>
        <w:tc>
          <w:tcPr>
            <w:tcW w:w="1260" w:type="dxa"/>
            <w:tcBorders>
              <w:top w:val="single" w:sz="4" w:space="0" w:color="000000"/>
              <w:left w:val="single" w:sz="4" w:space="0" w:color="000000"/>
              <w:bottom w:val="single" w:sz="4" w:space="0" w:color="000000"/>
            </w:tcBorders>
          </w:tcPr>
          <w:p w:rsidR="0034441C" w:rsidRDefault="0034441C" w:rsidP="00764965">
            <w:pPr>
              <w:snapToGrid w:val="0"/>
              <w:rPr>
                <w:b/>
                <w:bCs/>
                <w:sz w:val="22"/>
              </w:rPr>
            </w:pPr>
            <w:r>
              <w:rPr>
                <w:b/>
                <w:bCs/>
                <w:sz w:val="22"/>
              </w:rPr>
              <w:t>Squad</w:t>
            </w:r>
          </w:p>
        </w:tc>
        <w:tc>
          <w:tcPr>
            <w:tcW w:w="3060" w:type="dxa"/>
            <w:gridSpan w:val="2"/>
            <w:tcBorders>
              <w:top w:val="single" w:sz="4" w:space="0" w:color="000000"/>
              <w:left w:val="single" w:sz="4" w:space="0" w:color="000000"/>
              <w:bottom w:val="single" w:sz="4" w:space="0" w:color="000000"/>
            </w:tcBorders>
          </w:tcPr>
          <w:p w:rsidR="0034441C" w:rsidRDefault="0034441C" w:rsidP="00764965">
            <w:pPr>
              <w:snapToGrid w:val="0"/>
              <w:rPr>
                <w:b/>
                <w:bCs/>
                <w:sz w:val="22"/>
              </w:rPr>
            </w:pPr>
            <w:r>
              <w:rPr>
                <w:b/>
                <w:bCs/>
                <w:sz w:val="22"/>
              </w:rPr>
              <w:t>Event</w:t>
            </w:r>
          </w:p>
        </w:tc>
        <w:tc>
          <w:tcPr>
            <w:tcW w:w="720" w:type="dxa"/>
            <w:tcBorders>
              <w:top w:val="single" w:sz="4" w:space="0" w:color="000000"/>
              <w:left w:val="single" w:sz="4" w:space="0" w:color="000000"/>
              <w:bottom w:val="single" w:sz="4" w:space="0" w:color="000000"/>
            </w:tcBorders>
          </w:tcPr>
          <w:p w:rsidR="0034441C" w:rsidRPr="00764965" w:rsidRDefault="0034441C" w:rsidP="00764965">
            <w:pPr>
              <w:snapToGrid w:val="0"/>
              <w:rPr>
                <w:b/>
                <w:bCs/>
                <w:sz w:val="22"/>
              </w:rPr>
            </w:pPr>
            <w:r w:rsidRPr="00764965">
              <w:rPr>
                <w:b/>
                <w:bCs/>
                <w:sz w:val="22"/>
              </w:rPr>
              <w:t>Gms</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rsidP="00764965">
            <w:pPr>
              <w:snapToGrid w:val="0"/>
              <w:rPr>
                <w:b/>
                <w:bCs/>
                <w:sz w:val="22"/>
              </w:rPr>
            </w:pPr>
            <w:r>
              <w:rPr>
                <w:b/>
                <w:bCs/>
                <w:sz w:val="22"/>
              </w:rPr>
              <w:t>Bowlers in ORDER OF PLAY</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C50D60" w:rsidP="00D75C7B">
            <w:pPr>
              <w:snapToGrid w:val="0"/>
              <w:spacing w:line="480" w:lineRule="auto"/>
              <w:rPr>
                <w:sz w:val="22"/>
              </w:rPr>
            </w:pPr>
            <w:r>
              <w:rPr>
                <w:sz w:val="22"/>
              </w:rPr>
              <w:t>1</w:t>
            </w:r>
            <w:r w:rsidR="00D75C7B">
              <w:rPr>
                <w:sz w:val="22"/>
              </w:rPr>
              <w:t>3</w:t>
            </w:r>
            <w:r w:rsidR="004E1634" w:rsidRPr="004E1634">
              <w:rPr>
                <w:sz w:val="22"/>
                <w:vertAlign w:val="superscript"/>
              </w:rPr>
              <w:t>th</w:t>
            </w:r>
            <w:r w:rsidR="004E1634">
              <w:rPr>
                <w:sz w:val="22"/>
              </w:rPr>
              <w:t xml:space="preserve"> Feb.</w:t>
            </w: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Friday</w:t>
            </w: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color w:val="FF0000"/>
                <w:sz w:val="22"/>
              </w:rPr>
              <w:t xml:space="preserve">  </w:t>
            </w:r>
            <w:r w:rsidR="00C50D60">
              <w:rPr>
                <w:sz w:val="22"/>
              </w:rPr>
              <w:t>7.0</w:t>
            </w:r>
            <w:r>
              <w:rPr>
                <w:sz w:val="22"/>
              </w:rPr>
              <w:t>0 p</w:t>
            </w:r>
            <w:r w:rsidR="0039596D">
              <w:rPr>
                <w:sz w:val="22"/>
              </w:rPr>
              <w:t>.</w:t>
            </w:r>
            <w:r>
              <w:rPr>
                <w:sz w:val="22"/>
              </w:rPr>
              <w:t>m</w:t>
            </w:r>
            <w:r w:rsidR="0039596D">
              <w:rPr>
                <w:sz w:val="22"/>
              </w:rPr>
              <w:t>.</w:t>
            </w: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Mixed Doubles</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4</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 xml:space="preserve">1.  </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Pr="0039596D" w:rsidRDefault="003F0288">
            <w:pPr>
              <w:snapToGrid w:val="0"/>
              <w:spacing w:line="480" w:lineRule="auto"/>
              <w:rPr>
                <w:sz w:val="18"/>
                <w:szCs w:val="18"/>
                <w:u w:val="single"/>
              </w:rPr>
            </w:pPr>
            <w:r w:rsidRPr="0039596D">
              <w:rPr>
                <w:sz w:val="18"/>
                <w:szCs w:val="18"/>
                <w:u w:val="single"/>
              </w:rPr>
              <w:t>One squad only on first-come basis</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2.</w:t>
            </w:r>
          </w:p>
        </w:tc>
      </w:tr>
      <w:tr w:rsidR="0034441C" w:rsidTr="0090031C">
        <w:trPr>
          <w:gridAfter w:val="1"/>
          <w:wAfter w:w="10" w:type="dxa"/>
          <w:jc w:val="center"/>
        </w:trPr>
        <w:tc>
          <w:tcPr>
            <w:tcW w:w="1008" w:type="dxa"/>
            <w:tcBorders>
              <w:top w:val="single" w:sz="4" w:space="0" w:color="000000"/>
              <w:bottom w:val="single" w:sz="4" w:space="0" w:color="000000"/>
            </w:tcBorders>
          </w:tcPr>
          <w:p w:rsidR="0034441C" w:rsidRDefault="0034441C" w:rsidP="00211D28">
            <w:pPr>
              <w:snapToGrid w:val="0"/>
              <w:contextualSpacing/>
              <w:rPr>
                <w:sz w:val="22"/>
              </w:rPr>
            </w:pPr>
          </w:p>
        </w:tc>
        <w:tc>
          <w:tcPr>
            <w:tcW w:w="900" w:type="dxa"/>
            <w:tcBorders>
              <w:top w:val="single" w:sz="4" w:space="0" w:color="000000"/>
              <w:bottom w:val="single" w:sz="4" w:space="0" w:color="000000"/>
            </w:tcBorders>
          </w:tcPr>
          <w:p w:rsidR="0034441C" w:rsidRDefault="0034441C" w:rsidP="00211D28">
            <w:pPr>
              <w:snapToGrid w:val="0"/>
              <w:contextualSpacing/>
              <w:rPr>
                <w:sz w:val="22"/>
              </w:rPr>
            </w:pPr>
          </w:p>
        </w:tc>
        <w:tc>
          <w:tcPr>
            <w:tcW w:w="1260" w:type="dxa"/>
            <w:tcBorders>
              <w:top w:val="single" w:sz="4" w:space="0" w:color="000000"/>
              <w:bottom w:val="single" w:sz="4" w:space="0" w:color="000000"/>
            </w:tcBorders>
          </w:tcPr>
          <w:p w:rsidR="0034441C" w:rsidRDefault="0034441C" w:rsidP="00211D28">
            <w:pPr>
              <w:snapToGrid w:val="0"/>
              <w:contextualSpacing/>
              <w:rPr>
                <w:sz w:val="22"/>
              </w:rPr>
            </w:pPr>
          </w:p>
        </w:tc>
        <w:tc>
          <w:tcPr>
            <w:tcW w:w="3060" w:type="dxa"/>
            <w:gridSpan w:val="2"/>
            <w:tcBorders>
              <w:top w:val="single" w:sz="4" w:space="0" w:color="000000"/>
              <w:bottom w:val="single" w:sz="4" w:space="0" w:color="000000"/>
            </w:tcBorders>
          </w:tcPr>
          <w:p w:rsidR="0034441C" w:rsidRDefault="0034441C" w:rsidP="00211D28">
            <w:pPr>
              <w:snapToGrid w:val="0"/>
              <w:contextualSpacing/>
              <w:rPr>
                <w:sz w:val="22"/>
              </w:rPr>
            </w:pPr>
          </w:p>
        </w:tc>
        <w:tc>
          <w:tcPr>
            <w:tcW w:w="720" w:type="dxa"/>
            <w:tcBorders>
              <w:top w:val="single" w:sz="4" w:space="0" w:color="000000"/>
              <w:bottom w:val="single" w:sz="4" w:space="0" w:color="000000"/>
            </w:tcBorders>
          </w:tcPr>
          <w:p w:rsidR="0034441C" w:rsidRDefault="0034441C" w:rsidP="00211D28">
            <w:pPr>
              <w:snapToGrid w:val="0"/>
              <w:contextualSpacing/>
              <w:jc w:val="center"/>
              <w:rPr>
                <w:sz w:val="22"/>
              </w:rPr>
            </w:pPr>
          </w:p>
        </w:tc>
        <w:tc>
          <w:tcPr>
            <w:tcW w:w="3960" w:type="dxa"/>
            <w:gridSpan w:val="2"/>
            <w:tcBorders>
              <w:top w:val="single" w:sz="4" w:space="0" w:color="000000"/>
              <w:bottom w:val="single" w:sz="4" w:space="0" w:color="000000"/>
            </w:tcBorders>
          </w:tcPr>
          <w:p w:rsidR="0034441C" w:rsidRDefault="0034441C" w:rsidP="00211D28">
            <w:pPr>
              <w:snapToGrid w:val="0"/>
              <w:contextualSpacing/>
              <w:rPr>
                <w:sz w:val="22"/>
              </w:rPr>
            </w:pP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C50D60" w:rsidP="00D75C7B">
            <w:pPr>
              <w:snapToGrid w:val="0"/>
              <w:spacing w:line="480" w:lineRule="auto"/>
              <w:rPr>
                <w:sz w:val="22"/>
              </w:rPr>
            </w:pPr>
            <w:r>
              <w:rPr>
                <w:sz w:val="22"/>
              </w:rPr>
              <w:t>1</w:t>
            </w:r>
            <w:r w:rsidR="00D75C7B">
              <w:rPr>
                <w:sz w:val="22"/>
              </w:rPr>
              <w:t>4</w:t>
            </w:r>
            <w:r w:rsidR="004E1634" w:rsidRPr="004E1634">
              <w:rPr>
                <w:sz w:val="22"/>
                <w:vertAlign w:val="superscript"/>
              </w:rPr>
              <w:t>th</w:t>
            </w:r>
            <w:r w:rsidR="004E1634">
              <w:rPr>
                <w:sz w:val="22"/>
              </w:rPr>
              <w:t xml:space="preserve"> Feb.</w:t>
            </w: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Sat.</w:t>
            </w:r>
          </w:p>
        </w:tc>
        <w:tc>
          <w:tcPr>
            <w:tcW w:w="1260" w:type="dxa"/>
            <w:tcBorders>
              <w:top w:val="single" w:sz="4" w:space="0" w:color="000000"/>
              <w:left w:val="single" w:sz="4" w:space="0" w:color="000000"/>
              <w:bottom w:val="single" w:sz="4" w:space="0" w:color="000000"/>
            </w:tcBorders>
          </w:tcPr>
          <w:p w:rsidR="0034441C" w:rsidRDefault="003F0288">
            <w:pPr>
              <w:snapToGrid w:val="0"/>
              <w:spacing w:line="480" w:lineRule="auto"/>
              <w:rPr>
                <w:sz w:val="22"/>
              </w:rPr>
            </w:pPr>
            <w:r>
              <w:rPr>
                <w:sz w:val="22"/>
              </w:rPr>
              <w:t>11</w:t>
            </w:r>
            <w:r w:rsidR="004E1634">
              <w:rPr>
                <w:sz w:val="22"/>
              </w:rPr>
              <w:t>.45</w:t>
            </w:r>
            <w:r w:rsidR="0034441C">
              <w:rPr>
                <w:sz w:val="22"/>
              </w:rPr>
              <w:t xml:space="preserve"> a</w:t>
            </w:r>
            <w:r w:rsidR="0039596D">
              <w:rPr>
                <w:sz w:val="22"/>
              </w:rPr>
              <w:t>.</w:t>
            </w:r>
            <w:r w:rsidR="0034441C">
              <w:rPr>
                <w:sz w:val="22"/>
              </w:rPr>
              <w:t>m</w:t>
            </w:r>
            <w:r w:rsidR="0039596D">
              <w:rPr>
                <w:sz w:val="22"/>
              </w:rPr>
              <w:t>.</w:t>
            </w: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Ladies Singles</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5</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1.</w:t>
            </w:r>
          </w:p>
        </w:tc>
      </w:tr>
      <w:tr w:rsidR="0034441C" w:rsidTr="0090031C">
        <w:trPr>
          <w:gridAfter w:val="1"/>
          <w:wAfter w:w="10" w:type="dxa"/>
          <w:jc w:val="center"/>
        </w:trPr>
        <w:tc>
          <w:tcPr>
            <w:tcW w:w="1008" w:type="dxa"/>
            <w:tcBorders>
              <w:top w:val="single" w:sz="4" w:space="0" w:color="000000"/>
              <w:bottom w:val="single" w:sz="4" w:space="0" w:color="000000"/>
            </w:tcBorders>
          </w:tcPr>
          <w:p w:rsidR="0034441C" w:rsidRDefault="0034441C">
            <w:pPr>
              <w:snapToGrid w:val="0"/>
              <w:spacing w:line="360" w:lineRule="auto"/>
              <w:rPr>
                <w:sz w:val="22"/>
              </w:rPr>
            </w:pPr>
          </w:p>
        </w:tc>
        <w:tc>
          <w:tcPr>
            <w:tcW w:w="900" w:type="dxa"/>
            <w:tcBorders>
              <w:top w:val="single" w:sz="4" w:space="0" w:color="000000"/>
              <w:bottom w:val="single" w:sz="4" w:space="0" w:color="000000"/>
            </w:tcBorders>
          </w:tcPr>
          <w:p w:rsidR="0034441C" w:rsidRDefault="0034441C">
            <w:pPr>
              <w:snapToGrid w:val="0"/>
              <w:spacing w:line="360" w:lineRule="auto"/>
              <w:rPr>
                <w:sz w:val="22"/>
              </w:rPr>
            </w:pPr>
          </w:p>
        </w:tc>
        <w:tc>
          <w:tcPr>
            <w:tcW w:w="1260" w:type="dxa"/>
            <w:tcBorders>
              <w:top w:val="single" w:sz="4" w:space="0" w:color="000000"/>
              <w:bottom w:val="single" w:sz="4" w:space="0" w:color="000000"/>
            </w:tcBorders>
          </w:tcPr>
          <w:p w:rsidR="0034441C" w:rsidRDefault="0034441C">
            <w:pPr>
              <w:snapToGrid w:val="0"/>
              <w:spacing w:line="360" w:lineRule="auto"/>
              <w:rPr>
                <w:sz w:val="22"/>
              </w:rPr>
            </w:pPr>
          </w:p>
        </w:tc>
        <w:tc>
          <w:tcPr>
            <w:tcW w:w="3060" w:type="dxa"/>
            <w:gridSpan w:val="2"/>
            <w:tcBorders>
              <w:top w:val="single" w:sz="4" w:space="0" w:color="000000"/>
              <w:bottom w:val="single" w:sz="4" w:space="0" w:color="000000"/>
            </w:tcBorders>
          </w:tcPr>
          <w:p w:rsidR="0034441C" w:rsidRDefault="0034441C">
            <w:pPr>
              <w:snapToGrid w:val="0"/>
              <w:spacing w:line="360" w:lineRule="auto"/>
              <w:rPr>
                <w:sz w:val="22"/>
              </w:rPr>
            </w:pPr>
          </w:p>
        </w:tc>
        <w:tc>
          <w:tcPr>
            <w:tcW w:w="720" w:type="dxa"/>
            <w:tcBorders>
              <w:top w:val="single" w:sz="4" w:space="0" w:color="000000"/>
              <w:bottom w:val="single" w:sz="4" w:space="0" w:color="000000"/>
            </w:tcBorders>
          </w:tcPr>
          <w:p w:rsidR="0034441C" w:rsidRDefault="0034441C">
            <w:pPr>
              <w:snapToGrid w:val="0"/>
              <w:spacing w:line="360" w:lineRule="auto"/>
              <w:jc w:val="center"/>
              <w:rPr>
                <w:sz w:val="22"/>
              </w:rPr>
            </w:pPr>
          </w:p>
        </w:tc>
        <w:tc>
          <w:tcPr>
            <w:tcW w:w="3960" w:type="dxa"/>
            <w:gridSpan w:val="2"/>
            <w:tcBorders>
              <w:top w:val="single" w:sz="4" w:space="0" w:color="000000"/>
              <w:bottom w:val="single" w:sz="4" w:space="0" w:color="000000"/>
            </w:tcBorders>
          </w:tcPr>
          <w:p w:rsidR="0034441C" w:rsidRDefault="0034441C">
            <w:pPr>
              <w:snapToGrid w:val="0"/>
              <w:spacing w:line="360" w:lineRule="auto"/>
              <w:rPr>
                <w:sz w:val="22"/>
              </w:rPr>
            </w:pP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Pr="00D75C7B" w:rsidRDefault="0039596D" w:rsidP="00D75C7B">
            <w:pPr>
              <w:snapToGrid w:val="0"/>
              <w:spacing w:line="480" w:lineRule="auto"/>
              <w:rPr>
                <w:sz w:val="22"/>
                <w:vertAlign w:val="superscript"/>
              </w:rPr>
            </w:pPr>
            <w:r>
              <w:rPr>
                <w:sz w:val="22"/>
              </w:rPr>
              <w:t>1</w:t>
            </w:r>
            <w:r w:rsidR="00D75C7B">
              <w:rPr>
                <w:sz w:val="22"/>
              </w:rPr>
              <w:t>5</w:t>
            </w:r>
            <w:r w:rsidR="00D75C7B" w:rsidRPr="00D75C7B">
              <w:rPr>
                <w:sz w:val="22"/>
                <w:vertAlign w:val="superscript"/>
              </w:rPr>
              <w:t>th</w:t>
            </w:r>
            <w:r w:rsidR="00D75C7B">
              <w:rPr>
                <w:sz w:val="22"/>
              </w:rPr>
              <w:t xml:space="preserve"> </w:t>
            </w:r>
            <w:r w:rsidR="004E1634">
              <w:rPr>
                <w:sz w:val="22"/>
              </w:rPr>
              <w:t>Feb.</w:t>
            </w: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Sunday</w:t>
            </w:r>
          </w:p>
        </w:tc>
        <w:tc>
          <w:tcPr>
            <w:tcW w:w="1260" w:type="dxa"/>
            <w:tcBorders>
              <w:top w:val="single" w:sz="4" w:space="0" w:color="000000"/>
              <w:left w:val="single" w:sz="4" w:space="0" w:color="000000"/>
              <w:bottom w:val="single" w:sz="4" w:space="0" w:color="000000"/>
            </w:tcBorders>
          </w:tcPr>
          <w:p w:rsidR="0034441C" w:rsidRDefault="0039596D">
            <w:pPr>
              <w:snapToGrid w:val="0"/>
              <w:spacing w:line="480" w:lineRule="auto"/>
              <w:rPr>
                <w:sz w:val="22"/>
              </w:rPr>
            </w:pPr>
            <w:r>
              <w:rPr>
                <w:sz w:val="22"/>
              </w:rPr>
              <w:t>11.15 a.m.</w:t>
            </w: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Ladies Doubles</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4</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1.</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Pr="004E1634" w:rsidRDefault="0034441C">
            <w:pPr>
              <w:snapToGrid w:val="0"/>
              <w:spacing w:line="480" w:lineRule="auto"/>
              <w:rPr>
                <w:sz w:val="22"/>
                <w:u w:val="single"/>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2.</w:t>
            </w:r>
          </w:p>
        </w:tc>
      </w:tr>
      <w:tr w:rsidR="0034441C" w:rsidTr="0090031C">
        <w:trPr>
          <w:gridAfter w:val="1"/>
          <w:wAfter w:w="10" w:type="dxa"/>
          <w:jc w:val="center"/>
        </w:trPr>
        <w:tc>
          <w:tcPr>
            <w:tcW w:w="1008" w:type="dxa"/>
            <w:tcBorders>
              <w:top w:val="single" w:sz="4" w:space="0" w:color="000000"/>
              <w:bottom w:val="single" w:sz="4" w:space="0" w:color="000000"/>
            </w:tcBorders>
          </w:tcPr>
          <w:p w:rsidR="0034441C" w:rsidRDefault="0034441C">
            <w:pPr>
              <w:snapToGrid w:val="0"/>
              <w:rPr>
                <w:sz w:val="22"/>
              </w:rPr>
            </w:pPr>
          </w:p>
        </w:tc>
        <w:tc>
          <w:tcPr>
            <w:tcW w:w="900" w:type="dxa"/>
            <w:tcBorders>
              <w:top w:val="single" w:sz="4" w:space="0" w:color="000000"/>
              <w:bottom w:val="single" w:sz="4" w:space="0" w:color="000000"/>
            </w:tcBorders>
          </w:tcPr>
          <w:p w:rsidR="0034441C" w:rsidRDefault="0034441C">
            <w:pPr>
              <w:snapToGrid w:val="0"/>
              <w:rPr>
                <w:sz w:val="22"/>
              </w:rPr>
            </w:pPr>
          </w:p>
        </w:tc>
        <w:tc>
          <w:tcPr>
            <w:tcW w:w="1260" w:type="dxa"/>
            <w:tcBorders>
              <w:top w:val="single" w:sz="4" w:space="0" w:color="000000"/>
              <w:bottom w:val="single" w:sz="4" w:space="0" w:color="000000"/>
            </w:tcBorders>
          </w:tcPr>
          <w:p w:rsidR="0034441C" w:rsidRDefault="0034441C">
            <w:pPr>
              <w:snapToGrid w:val="0"/>
              <w:rPr>
                <w:sz w:val="22"/>
              </w:rPr>
            </w:pPr>
          </w:p>
        </w:tc>
        <w:tc>
          <w:tcPr>
            <w:tcW w:w="3060" w:type="dxa"/>
            <w:gridSpan w:val="2"/>
            <w:tcBorders>
              <w:top w:val="single" w:sz="4" w:space="0" w:color="000000"/>
              <w:bottom w:val="single" w:sz="4" w:space="0" w:color="000000"/>
            </w:tcBorders>
          </w:tcPr>
          <w:p w:rsidR="0034441C" w:rsidRDefault="0034441C">
            <w:pPr>
              <w:snapToGrid w:val="0"/>
              <w:rPr>
                <w:sz w:val="22"/>
              </w:rPr>
            </w:pPr>
          </w:p>
        </w:tc>
        <w:tc>
          <w:tcPr>
            <w:tcW w:w="720" w:type="dxa"/>
            <w:tcBorders>
              <w:top w:val="single" w:sz="4" w:space="0" w:color="000000"/>
              <w:bottom w:val="single" w:sz="4" w:space="0" w:color="000000"/>
            </w:tcBorders>
          </w:tcPr>
          <w:p w:rsidR="0034441C" w:rsidRDefault="0034441C">
            <w:pPr>
              <w:snapToGrid w:val="0"/>
              <w:jc w:val="center"/>
              <w:rPr>
                <w:sz w:val="22"/>
              </w:rPr>
            </w:pPr>
          </w:p>
        </w:tc>
        <w:tc>
          <w:tcPr>
            <w:tcW w:w="3960" w:type="dxa"/>
            <w:gridSpan w:val="2"/>
            <w:tcBorders>
              <w:top w:val="single" w:sz="4" w:space="0" w:color="000000"/>
              <w:bottom w:val="single" w:sz="4" w:space="0" w:color="000000"/>
            </w:tcBorders>
          </w:tcPr>
          <w:p w:rsidR="0034441C" w:rsidRDefault="0034441C">
            <w:pPr>
              <w:snapToGrid w:val="0"/>
              <w:rPr>
                <w:sz w:val="22"/>
              </w:rPr>
            </w:pP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C50D60" w:rsidP="00D75C7B">
            <w:pPr>
              <w:snapToGrid w:val="0"/>
              <w:spacing w:line="480" w:lineRule="auto"/>
              <w:rPr>
                <w:sz w:val="22"/>
              </w:rPr>
            </w:pPr>
            <w:r>
              <w:rPr>
                <w:sz w:val="22"/>
              </w:rPr>
              <w:t>2</w:t>
            </w:r>
            <w:r w:rsidR="00D75C7B">
              <w:rPr>
                <w:sz w:val="22"/>
              </w:rPr>
              <w:t>0</w:t>
            </w:r>
            <w:r w:rsidR="00D75C7B" w:rsidRPr="00D75C7B">
              <w:rPr>
                <w:sz w:val="22"/>
                <w:vertAlign w:val="superscript"/>
              </w:rPr>
              <w:t>th</w:t>
            </w:r>
            <w:r w:rsidR="00D75C7B">
              <w:rPr>
                <w:sz w:val="22"/>
              </w:rPr>
              <w:t xml:space="preserve"> </w:t>
            </w:r>
            <w:r w:rsidR="004E1634">
              <w:rPr>
                <w:sz w:val="22"/>
              </w:rPr>
              <w:t>Feb.</w:t>
            </w: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Friday</w:t>
            </w:r>
          </w:p>
        </w:tc>
        <w:tc>
          <w:tcPr>
            <w:tcW w:w="1260" w:type="dxa"/>
            <w:tcBorders>
              <w:top w:val="single" w:sz="4" w:space="0" w:color="000000"/>
              <w:left w:val="single" w:sz="4" w:space="0" w:color="000000"/>
              <w:bottom w:val="single" w:sz="4" w:space="0" w:color="000000"/>
            </w:tcBorders>
          </w:tcPr>
          <w:p w:rsidR="0034441C" w:rsidRDefault="0039596D">
            <w:pPr>
              <w:snapToGrid w:val="0"/>
              <w:spacing w:line="480" w:lineRule="auto"/>
              <w:rPr>
                <w:sz w:val="22"/>
              </w:rPr>
            </w:pPr>
            <w:r>
              <w:rPr>
                <w:sz w:val="22"/>
              </w:rPr>
              <w:t xml:space="preserve">  7.0</w:t>
            </w:r>
            <w:r w:rsidR="004E1634">
              <w:rPr>
                <w:sz w:val="22"/>
              </w:rPr>
              <w:t>0</w:t>
            </w:r>
            <w:r w:rsidR="0034441C">
              <w:rPr>
                <w:sz w:val="22"/>
              </w:rPr>
              <w:t xml:space="preserve"> p</w:t>
            </w:r>
            <w:r>
              <w:rPr>
                <w:sz w:val="22"/>
              </w:rPr>
              <w:t>.</w:t>
            </w:r>
            <w:r w:rsidR="0034441C">
              <w:rPr>
                <w:sz w:val="22"/>
              </w:rPr>
              <w:t>m</w:t>
            </w:r>
            <w:r>
              <w:rPr>
                <w:sz w:val="22"/>
              </w:rPr>
              <w:t>.</w:t>
            </w: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Ladies Trios</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3</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 xml:space="preserve">1. </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 xml:space="preserve">2. </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3.</w:t>
            </w:r>
          </w:p>
        </w:tc>
      </w:tr>
      <w:tr w:rsidR="0034441C" w:rsidTr="0090031C">
        <w:trPr>
          <w:gridAfter w:val="1"/>
          <w:wAfter w:w="10" w:type="dxa"/>
          <w:jc w:val="center"/>
        </w:trPr>
        <w:tc>
          <w:tcPr>
            <w:tcW w:w="1008" w:type="dxa"/>
            <w:tcBorders>
              <w:top w:val="single" w:sz="4" w:space="0" w:color="000000"/>
              <w:bottom w:val="single" w:sz="4" w:space="0" w:color="000000"/>
            </w:tcBorders>
          </w:tcPr>
          <w:p w:rsidR="0034441C" w:rsidRDefault="0034441C">
            <w:pPr>
              <w:snapToGrid w:val="0"/>
              <w:rPr>
                <w:sz w:val="22"/>
              </w:rPr>
            </w:pPr>
          </w:p>
        </w:tc>
        <w:tc>
          <w:tcPr>
            <w:tcW w:w="900" w:type="dxa"/>
            <w:tcBorders>
              <w:top w:val="single" w:sz="4" w:space="0" w:color="000000"/>
              <w:bottom w:val="single" w:sz="4" w:space="0" w:color="000000"/>
            </w:tcBorders>
          </w:tcPr>
          <w:p w:rsidR="0034441C" w:rsidRDefault="0034441C">
            <w:pPr>
              <w:snapToGrid w:val="0"/>
              <w:rPr>
                <w:sz w:val="22"/>
              </w:rPr>
            </w:pPr>
          </w:p>
        </w:tc>
        <w:tc>
          <w:tcPr>
            <w:tcW w:w="1260" w:type="dxa"/>
            <w:tcBorders>
              <w:top w:val="single" w:sz="4" w:space="0" w:color="000000"/>
              <w:bottom w:val="single" w:sz="4" w:space="0" w:color="000000"/>
            </w:tcBorders>
          </w:tcPr>
          <w:p w:rsidR="0034441C" w:rsidRDefault="0034441C">
            <w:pPr>
              <w:snapToGrid w:val="0"/>
              <w:rPr>
                <w:sz w:val="22"/>
              </w:rPr>
            </w:pPr>
          </w:p>
        </w:tc>
        <w:tc>
          <w:tcPr>
            <w:tcW w:w="3060" w:type="dxa"/>
            <w:gridSpan w:val="2"/>
            <w:tcBorders>
              <w:top w:val="single" w:sz="4" w:space="0" w:color="000000"/>
              <w:bottom w:val="single" w:sz="4" w:space="0" w:color="000000"/>
            </w:tcBorders>
          </w:tcPr>
          <w:p w:rsidR="0034441C" w:rsidRDefault="0034441C">
            <w:pPr>
              <w:snapToGrid w:val="0"/>
              <w:rPr>
                <w:sz w:val="22"/>
              </w:rPr>
            </w:pPr>
          </w:p>
        </w:tc>
        <w:tc>
          <w:tcPr>
            <w:tcW w:w="720" w:type="dxa"/>
            <w:tcBorders>
              <w:top w:val="single" w:sz="4" w:space="0" w:color="000000"/>
              <w:bottom w:val="single" w:sz="4" w:space="0" w:color="000000"/>
            </w:tcBorders>
          </w:tcPr>
          <w:p w:rsidR="0034441C" w:rsidRDefault="0034441C">
            <w:pPr>
              <w:snapToGrid w:val="0"/>
              <w:jc w:val="center"/>
              <w:rPr>
                <w:sz w:val="22"/>
              </w:rPr>
            </w:pPr>
          </w:p>
        </w:tc>
        <w:tc>
          <w:tcPr>
            <w:tcW w:w="3960" w:type="dxa"/>
            <w:gridSpan w:val="2"/>
            <w:tcBorders>
              <w:top w:val="single" w:sz="4" w:space="0" w:color="000000"/>
              <w:bottom w:val="single" w:sz="4" w:space="0" w:color="000000"/>
            </w:tcBorders>
          </w:tcPr>
          <w:p w:rsidR="0034441C" w:rsidRDefault="0034441C">
            <w:pPr>
              <w:snapToGrid w:val="0"/>
              <w:rPr>
                <w:sz w:val="22"/>
              </w:rPr>
            </w:pP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4E1634" w:rsidP="00D75C7B">
            <w:pPr>
              <w:snapToGrid w:val="0"/>
              <w:spacing w:line="480" w:lineRule="auto"/>
              <w:rPr>
                <w:sz w:val="22"/>
              </w:rPr>
            </w:pPr>
            <w:r>
              <w:rPr>
                <w:sz w:val="22"/>
              </w:rPr>
              <w:t>2</w:t>
            </w:r>
            <w:r w:rsidR="00D75C7B">
              <w:rPr>
                <w:sz w:val="22"/>
              </w:rPr>
              <w:t>1</w:t>
            </w:r>
            <w:r w:rsidR="00D75C7B" w:rsidRPr="00D75C7B">
              <w:rPr>
                <w:sz w:val="22"/>
                <w:vertAlign w:val="superscript"/>
              </w:rPr>
              <w:t>st</w:t>
            </w:r>
            <w:r w:rsidR="00D75C7B">
              <w:rPr>
                <w:sz w:val="22"/>
              </w:rPr>
              <w:t xml:space="preserve"> </w:t>
            </w:r>
            <w:r>
              <w:rPr>
                <w:sz w:val="22"/>
              </w:rPr>
              <w:t>Feb</w:t>
            </w: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Sat.</w:t>
            </w: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 xml:space="preserve">  </w:t>
            </w:r>
            <w:r w:rsidR="0039596D">
              <w:rPr>
                <w:sz w:val="22"/>
              </w:rPr>
              <w:t>9 a.m.</w:t>
            </w: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r>
              <w:rPr>
                <w:sz w:val="22"/>
              </w:rPr>
              <w:t>Ladies Team Event – Team of 4</w:t>
            </w: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r>
              <w:rPr>
                <w:sz w:val="22"/>
              </w:rPr>
              <w:t>3</w:t>
            </w: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 xml:space="preserve">1.  </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2.</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3.</w:t>
            </w:r>
          </w:p>
        </w:tc>
      </w:tr>
      <w:tr w:rsidR="0034441C" w:rsidTr="0090031C">
        <w:trPr>
          <w:jc w:val="center"/>
        </w:trPr>
        <w:tc>
          <w:tcPr>
            <w:tcW w:w="1008"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90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1260" w:type="dxa"/>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3060" w:type="dxa"/>
            <w:gridSpan w:val="2"/>
            <w:tcBorders>
              <w:top w:val="single" w:sz="4" w:space="0" w:color="000000"/>
              <w:left w:val="single" w:sz="4" w:space="0" w:color="000000"/>
              <w:bottom w:val="single" w:sz="4" w:space="0" w:color="000000"/>
            </w:tcBorders>
          </w:tcPr>
          <w:p w:rsidR="0034441C" w:rsidRDefault="0034441C">
            <w:pPr>
              <w:snapToGrid w:val="0"/>
              <w:spacing w:line="480" w:lineRule="auto"/>
              <w:rPr>
                <w:sz w:val="22"/>
              </w:rPr>
            </w:pPr>
          </w:p>
        </w:tc>
        <w:tc>
          <w:tcPr>
            <w:tcW w:w="720" w:type="dxa"/>
            <w:tcBorders>
              <w:top w:val="single" w:sz="4" w:space="0" w:color="000000"/>
              <w:left w:val="single" w:sz="4" w:space="0" w:color="000000"/>
              <w:bottom w:val="single" w:sz="4" w:space="0" w:color="000000"/>
            </w:tcBorders>
          </w:tcPr>
          <w:p w:rsidR="0034441C" w:rsidRDefault="0034441C">
            <w:pPr>
              <w:snapToGrid w:val="0"/>
              <w:spacing w:line="480" w:lineRule="auto"/>
              <w:jc w:val="center"/>
              <w:rPr>
                <w:sz w:val="22"/>
              </w:rPr>
            </w:pPr>
          </w:p>
        </w:tc>
        <w:tc>
          <w:tcPr>
            <w:tcW w:w="3970" w:type="dxa"/>
            <w:gridSpan w:val="3"/>
            <w:tcBorders>
              <w:top w:val="single" w:sz="4" w:space="0" w:color="000000"/>
              <w:left w:val="single" w:sz="4" w:space="0" w:color="000000"/>
              <w:bottom w:val="single" w:sz="4" w:space="0" w:color="000000"/>
              <w:right w:val="single" w:sz="4" w:space="0" w:color="000000"/>
            </w:tcBorders>
          </w:tcPr>
          <w:p w:rsidR="0034441C" w:rsidRDefault="0034441C">
            <w:pPr>
              <w:snapToGrid w:val="0"/>
              <w:spacing w:line="480" w:lineRule="auto"/>
              <w:rPr>
                <w:sz w:val="22"/>
              </w:rPr>
            </w:pPr>
            <w:r>
              <w:rPr>
                <w:sz w:val="22"/>
              </w:rPr>
              <w:t>4.</w:t>
            </w:r>
          </w:p>
        </w:tc>
      </w:tr>
    </w:tbl>
    <w:p w:rsidR="0034441C" w:rsidRDefault="0034441C">
      <w:pPr>
        <w:pStyle w:val="BodyText3"/>
        <w:rPr>
          <w:rFonts w:cs="Tahoma"/>
          <w:sz w:val="20"/>
          <w:szCs w:val="20"/>
          <w:lang w:eastAsia="en-IE"/>
        </w:rPr>
      </w:pPr>
      <w:r w:rsidRPr="00275791">
        <w:rPr>
          <w:sz w:val="20"/>
          <w:szCs w:val="20"/>
        </w:rPr>
        <w:t xml:space="preserve">I agree to abide by the </w:t>
      </w:r>
      <w:r w:rsidR="0090031C">
        <w:rPr>
          <w:sz w:val="20"/>
          <w:szCs w:val="20"/>
        </w:rPr>
        <w:t xml:space="preserve">rules </w:t>
      </w:r>
      <w:r w:rsidRPr="00275791">
        <w:rPr>
          <w:sz w:val="20"/>
          <w:szCs w:val="20"/>
        </w:rPr>
        <w:t xml:space="preserve">of the </w:t>
      </w:r>
      <w:r w:rsidR="0090031C">
        <w:rPr>
          <w:sz w:val="20"/>
          <w:szCs w:val="20"/>
        </w:rPr>
        <w:t xml:space="preserve">Association, </w:t>
      </w:r>
      <w:r w:rsidRPr="00275791">
        <w:rPr>
          <w:sz w:val="20"/>
          <w:szCs w:val="20"/>
        </w:rPr>
        <w:t xml:space="preserve"> the additional Championship Rules as detailed on the enclosed sheet</w:t>
      </w:r>
      <w:r w:rsidR="0090031C">
        <w:rPr>
          <w:sz w:val="20"/>
          <w:szCs w:val="20"/>
        </w:rPr>
        <w:t xml:space="preserve">, the </w:t>
      </w:r>
      <w:r w:rsidR="00211D28" w:rsidRPr="00275791">
        <w:rPr>
          <w:rFonts w:cs="Tahoma"/>
          <w:sz w:val="20"/>
          <w:szCs w:val="20"/>
          <w:lang w:eastAsia="en-IE"/>
        </w:rPr>
        <w:t xml:space="preserve">members Code of Ethics and Social Media Policy </w:t>
      </w:r>
      <w:r w:rsidR="0090031C">
        <w:rPr>
          <w:rFonts w:cs="Tahoma"/>
          <w:sz w:val="20"/>
          <w:szCs w:val="20"/>
          <w:lang w:eastAsia="en-IE"/>
        </w:rPr>
        <w:t>–</w:t>
      </w:r>
      <w:r w:rsidR="00211D28" w:rsidRPr="00275791">
        <w:rPr>
          <w:rFonts w:cs="Tahoma"/>
          <w:sz w:val="20"/>
          <w:szCs w:val="20"/>
          <w:lang w:eastAsia="en-IE"/>
        </w:rPr>
        <w:t xml:space="preserve"> </w:t>
      </w:r>
      <w:r w:rsidR="0090031C">
        <w:rPr>
          <w:rFonts w:cs="Tahoma"/>
          <w:sz w:val="20"/>
          <w:szCs w:val="20"/>
          <w:lang w:eastAsia="en-IE"/>
        </w:rPr>
        <w:t xml:space="preserve">all </w:t>
      </w:r>
      <w:r w:rsidR="00211D28" w:rsidRPr="00275791">
        <w:rPr>
          <w:rFonts w:cs="Tahoma"/>
          <w:sz w:val="20"/>
          <w:szCs w:val="20"/>
          <w:lang w:eastAsia="en-IE"/>
        </w:rPr>
        <w:t xml:space="preserve"> of which will be updated from time to time in line with the requirements and</w:t>
      </w:r>
      <w:r w:rsidR="0090031C">
        <w:rPr>
          <w:rFonts w:cs="Tahoma"/>
          <w:sz w:val="20"/>
          <w:szCs w:val="20"/>
          <w:lang w:eastAsia="en-IE"/>
        </w:rPr>
        <w:t xml:space="preserve"> developments of the Association  </w:t>
      </w:r>
      <w:r w:rsidR="00211D28" w:rsidRPr="00275791">
        <w:rPr>
          <w:rFonts w:cs="Tahoma"/>
          <w:sz w:val="20"/>
          <w:szCs w:val="20"/>
          <w:lang w:eastAsia="en-IE"/>
        </w:rPr>
        <w:t xml:space="preserve">(all documents are available on the ITBA Website – </w:t>
      </w:r>
      <w:hyperlink r:id="rId8" w:history="1">
        <w:r w:rsidR="00211D28" w:rsidRPr="00275791">
          <w:rPr>
            <w:rStyle w:val="Hyperlink"/>
            <w:rFonts w:cs="Tahoma"/>
            <w:sz w:val="20"/>
            <w:szCs w:val="20"/>
            <w:lang w:eastAsia="en-IE"/>
          </w:rPr>
          <w:t>www.tenpinbowling.ie</w:t>
        </w:r>
      </w:hyperlink>
      <w:r w:rsidR="00211D28" w:rsidRPr="00275791">
        <w:rPr>
          <w:rFonts w:cs="Tahoma"/>
          <w:sz w:val="20"/>
          <w:szCs w:val="20"/>
          <w:lang w:eastAsia="en-IE"/>
        </w:rPr>
        <w:t xml:space="preserve"> )</w:t>
      </w:r>
    </w:p>
    <w:p w:rsidR="00764965" w:rsidRDefault="00764965">
      <w:pPr>
        <w:pStyle w:val="BodyText3"/>
      </w:pPr>
    </w:p>
    <w:p w:rsidR="0034441C" w:rsidRDefault="0034441C">
      <w:pPr>
        <w:rPr>
          <w:b/>
          <w:bCs/>
        </w:rPr>
      </w:pPr>
      <w:r>
        <w:rPr>
          <w:b/>
          <w:bCs/>
        </w:rPr>
        <w:t>Competitor’s</w:t>
      </w:r>
      <w:r>
        <w:rPr>
          <w:b/>
          <w:bCs/>
        </w:rPr>
        <w:tab/>
      </w:r>
      <w:r>
        <w:rPr>
          <w:b/>
          <w:bCs/>
        </w:rPr>
        <w:tab/>
      </w:r>
      <w:r>
        <w:rPr>
          <w:b/>
          <w:bCs/>
        </w:rPr>
        <w:tab/>
      </w:r>
      <w:r>
        <w:rPr>
          <w:b/>
          <w:bCs/>
        </w:rPr>
        <w:tab/>
      </w:r>
      <w:r>
        <w:rPr>
          <w:b/>
          <w:bCs/>
        </w:rPr>
        <w:tab/>
      </w:r>
      <w:r w:rsidR="0090031C">
        <w:rPr>
          <w:b/>
          <w:bCs/>
        </w:rPr>
        <w:t>Email</w:t>
      </w:r>
    </w:p>
    <w:p w:rsidR="0034441C" w:rsidRDefault="0034441C" w:rsidP="00A97703">
      <w:pPr>
        <w:rPr>
          <w:b/>
          <w:bCs/>
        </w:rPr>
      </w:pPr>
      <w:r>
        <w:rPr>
          <w:b/>
          <w:bCs/>
        </w:rPr>
        <w:t>Signature:  _______________________</w:t>
      </w:r>
      <w:r>
        <w:rPr>
          <w:b/>
          <w:bCs/>
        </w:rPr>
        <w:tab/>
      </w:r>
      <w:r w:rsidR="0090031C">
        <w:rPr>
          <w:b/>
          <w:bCs/>
        </w:rPr>
        <w:t>Address:</w:t>
      </w:r>
      <w:r>
        <w:rPr>
          <w:b/>
          <w:bCs/>
        </w:rPr>
        <w:t xml:space="preserve"> __________________</w:t>
      </w:r>
      <w:r w:rsidR="0090031C">
        <w:rPr>
          <w:b/>
          <w:bCs/>
        </w:rPr>
        <w:t>___</w:t>
      </w:r>
      <w:r>
        <w:rPr>
          <w:b/>
          <w:bCs/>
        </w:rPr>
        <w:t>__</w:t>
      </w:r>
      <w:r>
        <w:rPr>
          <w:b/>
          <w:bCs/>
        </w:rPr>
        <w:tab/>
        <w:t>Date: _______________</w:t>
      </w:r>
    </w:p>
    <w:sectPr w:rsidR="0034441C" w:rsidSect="00594BF1">
      <w:headerReference w:type="even" r:id="rId9"/>
      <w:headerReference w:type="default" r:id="rId10"/>
      <w:footerReference w:type="even" r:id="rId11"/>
      <w:footerReference w:type="default" r:id="rId12"/>
      <w:headerReference w:type="first" r:id="rId13"/>
      <w:footerReference w:type="first" r:id="rId14"/>
      <w:footnotePr>
        <w:pos w:val="beneathText"/>
      </w:footnotePr>
      <w:type w:val="continuous"/>
      <w:pgSz w:w="12240" w:h="15840"/>
      <w:pgMar w:top="1381" w:right="432" w:bottom="144" w:left="432"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922" w:rsidRDefault="00FF4922" w:rsidP="00DA2579">
      <w:r>
        <w:separator/>
      </w:r>
    </w:p>
  </w:endnote>
  <w:endnote w:type="continuationSeparator" w:id="0">
    <w:p w:rsidR="00FF4922" w:rsidRDefault="00FF4922" w:rsidP="00DA25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B1F" w:rsidRPr="00663B1F" w:rsidRDefault="00663B1F" w:rsidP="00663B1F">
    <w:pPr>
      <w:shd w:val="clear" w:color="auto" w:fill="FFFFFF"/>
      <w:jc w:val="center"/>
      <w:rPr>
        <w:rFonts w:cs="Tahoma"/>
        <w:sz w:val="20"/>
        <w:szCs w:val="20"/>
        <w:lang w:eastAsia="en-IE"/>
      </w:rPr>
    </w:pPr>
    <w:r w:rsidRPr="00663B1F">
      <w:rPr>
        <w:rFonts w:cs="Tahoma"/>
        <w:sz w:val="20"/>
        <w:szCs w:val="20"/>
        <w:lang w:eastAsia="en-IE"/>
      </w:rPr>
      <w:t xml:space="preserve">The ITBA wishes to improve the timeliness and effectiveness of communications with its members by using email.  If you </w:t>
    </w:r>
    <w:r w:rsidRPr="00663B1F">
      <w:rPr>
        <w:rFonts w:cs="Tahoma"/>
        <w:sz w:val="20"/>
        <w:szCs w:val="20"/>
        <w:u w:val="single"/>
        <w:lang w:eastAsia="en-IE"/>
      </w:rPr>
      <w:t>Do Not</w:t>
    </w:r>
    <w:r w:rsidRPr="00663B1F">
      <w:rPr>
        <w:rFonts w:cs="Tahoma"/>
        <w:sz w:val="20"/>
        <w:szCs w:val="20"/>
        <w:lang w:eastAsia="en-IE"/>
      </w:rPr>
      <w:t xml:space="preserve"> want to receive e-mail communication from the ITBA then please tick here [   ]</w:t>
    </w:r>
  </w:p>
  <w:p w:rsidR="00663B1F" w:rsidRDefault="00663B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BF1" w:rsidRDefault="00594BF1" w:rsidP="00594BF1">
    <w:pPr>
      <w:shd w:val="clear" w:color="auto" w:fill="FFFFFF"/>
      <w:jc w:val="center"/>
    </w:pPr>
    <w:r w:rsidRPr="00663B1F">
      <w:rPr>
        <w:rFonts w:cs="Tahoma"/>
        <w:sz w:val="20"/>
        <w:szCs w:val="20"/>
        <w:lang w:eastAsia="en-IE"/>
      </w:rPr>
      <w:t xml:space="preserve">The ITBA wishes to improve the timeliness and effectiveness of communications with its members by using email.  </w:t>
    </w:r>
    <w:r w:rsidRPr="00663B1F">
      <w:rPr>
        <w:rFonts w:cs="Tahoma"/>
        <w:sz w:val="20"/>
        <w:szCs w:val="20"/>
        <w:lang w:eastAsia="en-IE"/>
      </w:rPr>
      <w:t xml:space="preserve">If you </w:t>
    </w:r>
    <w:r w:rsidRPr="00663B1F">
      <w:rPr>
        <w:rFonts w:cs="Tahoma"/>
        <w:sz w:val="20"/>
        <w:szCs w:val="20"/>
        <w:u w:val="single"/>
        <w:lang w:eastAsia="en-IE"/>
      </w:rPr>
      <w:t>Do Not</w:t>
    </w:r>
    <w:r w:rsidRPr="00663B1F">
      <w:rPr>
        <w:rFonts w:cs="Tahoma"/>
        <w:sz w:val="20"/>
        <w:szCs w:val="20"/>
        <w:lang w:eastAsia="en-IE"/>
      </w:rPr>
      <w:t xml:space="preserve"> want to receive e-mail communication from the ITBA then please tick here [   ]</w:t>
    </w:r>
    <w:r>
      <w:t xml:space="preserve"> </w:t>
    </w:r>
  </w:p>
  <w:p w:rsidR="00594BF1" w:rsidRDefault="00594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E0" w:rsidRDefault="002D1FE0" w:rsidP="002D1FE0">
    <w:pPr>
      <w:pStyle w:val="Footer"/>
    </w:pPr>
  </w:p>
  <w:p w:rsidR="002D1FE0" w:rsidRDefault="002D1F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922" w:rsidRDefault="00FF4922" w:rsidP="00DA2579">
      <w:r>
        <w:separator/>
      </w:r>
    </w:p>
  </w:footnote>
  <w:footnote w:type="continuationSeparator" w:id="0">
    <w:p w:rsidR="00FF4922" w:rsidRDefault="00FF4922" w:rsidP="00DA25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703" w:rsidRDefault="00134D6B" w:rsidP="00A97703">
    <w:pPr>
      <w:pStyle w:val="Title"/>
    </w:pPr>
    <w:r>
      <w:rPr>
        <w:noProof/>
        <w:sz w:val="28"/>
        <w:szCs w:val="28"/>
        <w:lang w:val="en-IE" w:eastAsia="en-IE"/>
      </w:rPr>
      <w:drawing>
        <wp:anchor distT="0" distB="0" distL="114300" distR="114300" simplePos="0" relativeHeight="251669504" behindDoc="1" locked="0" layoutInCell="1" allowOverlap="1">
          <wp:simplePos x="0" y="0"/>
          <wp:positionH relativeFrom="margin">
            <wp:posOffset>6278880</wp:posOffset>
          </wp:positionH>
          <wp:positionV relativeFrom="margin">
            <wp:posOffset>-866775</wp:posOffset>
          </wp:positionV>
          <wp:extent cx="819150" cy="819150"/>
          <wp:effectExtent l="19050" t="0" r="0" b="0"/>
          <wp:wrapNone/>
          <wp:docPr id="2"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6F6A87" w:rsidRPr="006F6A87">
      <w:rPr>
        <w:noProof/>
        <w:sz w:val="28"/>
        <w:szCs w:val="28"/>
        <w:lang w:val="en-US" w:eastAsia="zh-TW"/>
      </w:rPr>
      <w:pict>
        <v:shapetype id="_x0000_t202" coordsize="21600,21600" o:spt="202" path="m,l,21600r21600,l21600,xe">
          <v:stroke joinstyle="miter"/>
          <v:path gradientshapeok="t" o:connecttype="rect"/>
        </v:shapetype>
        <v:shape id="_x0000_s11265" type="#_x0000_t202" style="position:absolute;left:0;text-align:left;margin-left:2.7pt;margin-top:-5.45pt;width:489.15pt;height:67pt;z-index:251667456;mso-height-percent:200;mso-position-horizontal-relative:text;mso-position-vertical-relative:text;mso-height-percent:200;mso-width-relative:margin;mso-height-relative:margin" stroked="f">
          <v:textbox style="mso-fit-shape-to-text:t">
            <w:txbxContent>
              <w:p w:rsidR="005811AA" w:rsidRPr="005811AA" w:rsidRDefault="005811AA" w:rsidP="005811AA">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rsidR="005811AA" w:rsidRDefault="005811AA" w:rsidP="005811AA">
                <w:pPr>
                  <w:jc w:val="center"/>
                  <w:rPr>
                    <w:b/>
                    <w:sz w:val="28"/>
                    <w:szCs w:val="28"/>
                  </w:rPr>
                </w:pPr>
                <w:r w:rsidRPr="005811AA">
                  <w:rPr>
                    <w:b/>
                    <w:sz w:val="28"/>
                    <w:szCs w:val="28"/>
                  </w:rPr>
                  <w:t>Leisureplex, Tallaght</w:t>
                </w:r>
              </w:p>
              <w:p w:rsidR="005811AA" w:rsidRDefault="005811AA" w:rsidP="005811AA">
                <w:pPr>
                  <w:pStyle w:val="Title"/>
                </w:pPr>
                <w:r>
                  <w:t>Entry Fee: €30.00           Lineage:  €5.00 per Game</w:t>
                </w:r>
              </w:p>
              <w:p w:rsidR="005811AA" w:rsidRPr="005811AA" w:rsidRDefault="005811AA" w:rsidP="005811AA">
                <w:pPr>
                  <w:jc w:val="center"/>
                  <w:rPr>
                    <w:b/>
                  </w:rPr>
                </w:pPr>
              </w:p>
            </w:txbxContent>
          </v:textbox>
        </v:shape>
      </w:pict>
    </w:r>
  </w:p>
  <w:p w:rsidR="00A47E6F" w:rsidRDefault="00A47E6F" w:rsidP="00A47E6F">
    <w:pPr>
      <w:pStyle w:val="Title"/>
      <w:rPr>
        <w:sz w:val="28"/>
        <w:szCs w:val="28"/>
      </w:rPr>
    </w:pPr>
  </w:p>
  <w:p w:rsidR="00A97703" w:rsidRDefault="00A977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8D6" w:rsidRDefault="006F6A87" w:rsidP="00FF38D6">
    <w:pPr>
      <w:pStyle w:val="Title"/>
    </w:pPr>
    <w:r>
      <w:rPr>
        <w:noProof/>
        <w:lang w:val="en-IE" w:eastAsia="en-IE"/>
      </w:rPr>
      <w:pict>
        <v:shapetype id="_x0000_t202" coordsize="21600,21600" o:spt="202" path="m,l,21600r21600,l21600,xe">
          <v:stroke joinstyle="miter"/>
          <v:path gradientshapeok="t" o:connecttype="rect"/>
        </v:shapetype>
        <v:shape id="_x0000_s11266" type="#_x0000_t202" style="position:absolute;left:0;text-align:left;margin-left:8.7pt;margin-top:-5.45pt;width:489.15pt;height:67pt;z-index:251670528;mso-height-percent:200;mso-height-percent:200;mso-width-relative:margin;mso-height-relative:margin" stroked="f">
          <v:textbox style="mso-fit-shape-to-text:t">
            <w:txbxContent>
              <w:p w:rsidR="00275E4D" w:rsidRPr="005811AA" w:rsidRDefault="00275E4D" w:rsidP="00275E4D">
                <w:pPr>
                  <w:jc w:val="center"/>
                  <w:rPr>
                    <w:b/>
                    <w:sz w:val="28"/>
                    <w:szCs w:val="28"/>
                  </w:rPr>
                </w:pPr>
                <w:r w:rsidRPr="005811AA">
                  <w:rPr>
                    <w:b/>
                    <w:sz w:val="28"/>
                    <w:szCs w:val="28"/>
                  </w:rPr>
                  <w:t>Irish Tenpin Bowling Association - 50</w:t>
                </w:r>
                <w:r w:rsidRPr="005811AA">
                  <w:rPr>
                    <w:b/>
                    <w:sz w:val="28"/>
                    <w:szCs w:val="28"/>
                    <w:vertAlign w:val="superscript"/>
                  </w:rPr>
                  <w:t>th</w:t>
                </w:r>
                <w:r w:rsidRPr="005811AA">
                  <w:rPr>
                    <w:b/>
                    <w:sz w:val="28"/>
                    <w:szCs w:val="28"/>
                  </w:rPr>
                  <w:t xml:space="preserve"> National Scratch Championships 2015</w:t>
                </w:r>
              </w:p>
              <w:p w:rsidR="00275E4D" w:rsidRDefault="00275E4D" w:rsidP="00275E4D">
                <w:pPr>
                  <w:jc w:val="center"/>
                  <w:rPr>
                    <w:b/>
                    <w:sz w:val="28"/>
                    <w:szCs w:val="28"/>
                  </w:rPr>
                </w:pPr>
                <w:r w:rsidRPr="005811AA">
                  <w:rPr>
                    <w:b/>
                    <w:sz w:val="28"/>
                    <w:szCs w:val="28"/>
                  </w:rPr>
                  <w:t>Leisureplex, Tallaght</w:t>
                </w:r>
              </w:p>
              <w:p w:rsidR="00275E4D" w:rsidRDefault="00275E4D" w:rsidP="00275E4D">
                <w:pPr>
                  <w:pStyle w:val="Title"/>
                </w:pPr>
                <w:r>
                  <w:t>Entry Fee: €30.00           Lineage:  €5.00 per Game</w:t>
                </w:r>
              </w:p>
              <w:p w:rsidR="00275E4D" w:rsidRPr="005811AA" w:rsidRDefault="00275E4D" w:rsidP="00275E4D">
                <w:pPr>
                  <w:jc w:val="center"/>
                  <w:rPr>
                    <w:b/>
                  </w:rPr>
                </w:pPr>
              </w:p>
            </w:txbxContent>
          </v:textbox>
        </v:shape>
      </w:pict>
    </w:r>
    <w:r w:rsidR="00AB6665">
      <w:rPr>
        <w:noProof/>
        <w:lang w:val="en-IE" w:eastAsia="en-IE"/>
      </w:rPr>
      <w:drawing>
        <wp:anchor distT="0" distB="0" distL="114300" distR="114300" simplePos="0" relativeHeight="251663360" behindDoc="1" locked="0" layoutInCell="1" allowOverlap="1">
          <wp:simplePos x="0" y="0"/>
          <wp:positionH relativeFrom="margin">
            <wp:posOffset>6383655</wp:posOffset>
          </wp:positionH>
          <wp:positionV relativeFrom="margin">
            <wp:posOffset>-789305</wp:posOffset>
          </wp:positionV>
          <wp:extent cx="819150" cy="819150"/>
          <wp:effectExtent l="19050" t="0" r="0" b="0"/>
          <wp:wrapNone/>
          <wp:docPr id="4"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579" w:rsidRDefault="00AB6665" w:rsidP="00DA2579">
    <w:pPr>
      <w:pStyle w:val="Heading1"/>
      <w:ind w:left="2880" w:firstLine="720"/>
      <w:rPr>
        <w:sz w:val="28"/>
        <w:u w:val="none"/>
      </w:rPr>
    </w:pPr>
    <w:r>
      <w:rPr>
        <w:b w:val="0"/>
        <w:bCs w:val="0"/>
        <w:noProof/>
        <w:sz w:val="28"/>
        <w:lang w:val="en-IE" w:eastAsia="en-IE"/>
      </w:rPr>
      <w:drawing>
        <wp:anchor distT="0" distB="0" distL="114300" distR="114300" simplePos="0" relativeHeight="251662336" behindDoc="1" locked="0" layoutInCell="1" allowOverlap="1">
          <wp:simplePos x="0" y="0"/>
          <wp:positionH relativeFrom="margin">
            <wp:posOffset>6355080</wp:posOffset>
          </wp:positionH>
          <wp:positionV relativeFrom="margin">
            <wp:posOffset>-857250</wp:posOffset>
          </wp:positionV>
          <wp:extent cx="819150" cy="819150"/>
          <wp:effectExtent l="19050" t="0" r="0" b="0"/>
          <wp:wrapNone/>
          <wp:docPr id="1" name="Picture 2" descr="ITBA Logo Vectored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TBA Logo Vectored v 2"/>
                  <pic:cNvPicPr>
                    <a:picLocks noChangeAspect="1" noChangeArrowheads="1"/>
                  </pic:cNvPicPr>
                </pic:nvPicPr>
                <pic:blipFill>
                  <a:blip r:embed="rId1"/>
                  <a:srcRect/>
                  <a:stretch>
                    <a:fillRect/>
                  </a:stretch>
                </pic:blipFill>
                <pic:spPr bwMode="auto">
                  <a:xfrm>
                    <a:off x="0" y="0"/>
                    <a:ext cx="819150" cy="819150"/>
                  </a:xfrm>
                  <a:prstGeom prst="rect">
                    <a:avLst/>
                  </a:prstGeom>
                  <a:noFill/>
                  <a:ln w="9525">
                    <a:noFill/>
                    <a:miter lim="800000"/>
                    <a:headEnd/>
                    <a:tailEnd/>
                  </a:ln>
                </pic:spPr>
              </pic:pic>
            </a:graphicData>
          </a:graphic>
        </wp:anchor>
      </w:drawing>
    </w:r>
    <w:r w:rsidR="00DA2579">
      <w:rPr>
        <w:sz w:val="28"/>
        <w:u w:val="none"/>
      </w:rPr>
      <w:t>Irish Tenpin Bowling Association</w:t>
    </w:r>
  </w:p>
  <w:p w:rsidR="00DA2579" w:rsidRDefault="00A47E6F" w:rsidP="005811AA">
    <w:pPr>
      <w:pStyle w:val="Title"/>
      <w:rPr>
        <w:sz w:val="28"/>
      </w:rPr>
    </w:pPr>
    <w:r>
      <w:rPr>
        <w:sz w:val="28"/>
        <w:szCs w:val="28"/>
      </w:rPr>
      <w:t>50</w:t>
    </w:r>
    <w:r w:rsidRPr="006B1D3A">
      <w:rPr>
        <w:sz w:val="28"/>
        <w:szCs w:val="28"/>
        <w:vertAlign w:val="superscript"/>
      </w:rPr>
      <w:t>th</w:t>
    </w:r>
    <w:r>
      <w:rPr>
        <w:sz w:val="28"/>
        <w:szCs w:val="28"/>
      </w:rPr>
      <w:t xml:space="preserve"> National Scratch </w:t>
    </w:r>
    <w:r w:rsidRPr="00211D28">
      <w:rPr>
        <w:sz w:val="28"/>
        <w:szCs w:val="28"/>
      </w:rPr>
      <w:t xml:space="preserve">Championships </w:t>
    </w:r>
    <w:r w:rsidR="00DA2579">
      <w:rPr>
        <w:sz w:val="28"/>
      </w:rPr>
      <w:t>Rules (201</w:t>
    </w:r>
    <w:r w:rsidR="00F4674C">
      <w:rPr>
        <w:sz w:val="28"/>
      </w:rPr>
      <w:t>5</w:t>
    </w:r>
    <w:r w:rsidR="00DA2579">
      <w:rPr>
        <w:sz w:val="28"/>
      </w:rPr>
      <w:t>)</w:t>
    </w:r>
  </w:p>
  <w:p w:rsidR="00DA2579" w:rsidRPr="00DA2579" w:rsidRDefault="00DA2579" w:rsidP="00DA2579">
    <w:pPr>
      <w:rPr>
        <w:lang w:val="en-US"/>
      </w:rPr>
    </w:pPr>
  </w:p>
  <w:p w:rsidR="00DA2579" w:rsidRDefault="00DA25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pStyle w:val="Heading2"/>
      <w:lvlText w:val="%1"/>
      <w:lvlJc w:val="left"/>
      <w:pPr>
        <w:tabs>
          <w:tab w:val="num" w:pos="360"/>
        </w:tabs>
        <w:ind w:left="360" w:hanging="360"/>
      </w:pPr>
    </w:lvl>
  </w:abstractNum>
  <w:abstractNum w:abstractNumId="1">
    <w:nsid w:val="00000002"/>
    <w:multiLevelType w:val="singleLevel"/>
    <w:tmpl w:val="00000002"/>
    <w:name w:val="WW8Num1"/>
    <w:lvl w:ilvl="0">
      <w:start w:val="1"/>
      <w:numFmt w:val="lowerLetter"/>
      <w:lvlText w:val="%1."/>
      <w:lvlJc w:val="left"/>
      <w:pPr>
        <w:tabs>
          <w:tab w:val="num" w:pos="1440"/>
        </w:tabs>
        <w:ind w:left="1440" w:hanging="720"/>
      </w:pPr>
      <w:rPr>
        <w:b w:val="0"/>
        <w:i w:val="0"/>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multilevel"/>
    <w:tmpl w:val="00000004"/>
    <w:name w:val="WW8Num11"/>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720"/>
      </w:pPr>
    </w:lvl>
    <w:lvl w:ilvl="2">
      <w:start w:val="1"/>
      <w:numFmt w:val="lowerRoman"/>
      <w:lvlText w:val="%3."/>
      <w:lvlJc w:val="right"/>
      <w:pPr>
        <w:tabs>
          <w:tab w:val="num" w:pos="1800"/>
        </w:tabs>
        <w:ind w:left="1800" w:hanging="180"/>
      </w:pPr>
    </w:lvl>
    <w:lvl w:ilvl="3">
      <w:start w:val="9"/>
      <w:numFmt w:val="decimal"/>
      <w:lvlText w:val="%4."/>
      <w:lvlJc w:val="left"/>
      <w:pPr>
        <w:tabs>
          <w:tab w:val="num" w:pos="2610"/>
        </w:tabs>
        <w:ind w:left="2610" w:hanging="45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30"/>
    <w:lvl w:ilvl="0">
      <w:start w:val="1"/>
      <w:numFmt w:val="lowerLetter"/>
      <w:lvlText w:val="%1."/>
      <w:lvlJc w:val="left"/>
      <w:pPr>
        <w:tabs>
          <w:tab w:val="num" w:pos="1440"/>
        </w:tabs>
        <w:ind w:left="1440" w:hanging="720"/>
      </w:pPr>
    </w:lvl>
  </w:abstractNum>
  <w:abstractNum w:abstractNumId="5">
    <w:nsid w:val="0CD74A1B"/>
    <w:multiLevelType w:val="singleLevel"/>
    <w:tmpl w:val="00000005"/>
    <w:lvl w:ilvl="0">
      <w:start w:val="1"/>
      <w:numFmt w:val="lowerLetter"/>
      <w:lvlText w:val="%1."/>
      <w:lvlJc w:val="left"/>
      <w:pPr>
        <w:tabs>
          <w:tab w:val="num" w:pos="1440"/>
        </w:tabs>
        <w:ind w:left="1440" w:hanging="720"/>
      </w:pPr>
    </w:lvl>
  </w:abstractNum>
  <w:abstractNum w:abstractNumId="6">
    <w:nsid w:val="44553AD6"/>
    <w:multiLevelType w:val="hybridMultilevel"/>
    <w:tmpl w:val="DBEEF4F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58E3953"/>
    <w:multiLevelType w:val="singleLevel"/>
    <w:tmpl w:val="00000005"/>
    <w:lvl w:ilvl="0">
      <w:start w:val="1"/>
      <w:numFmt w:val="lowerLetter"/>
      <w:lvlText w:val="%1."/>
      <w:lvlJc w:val="left"/>
      <w:pPr>
        <w:tabs>
          <w:tab w:val="num" w:pos="1440"/>
        </w:tabs>
        <w:ind w:left="1440" w:hanging="720"/>
      </w:pPr>
    </w:lvl>
  </w:abstractNum>
  <w:abstractNum w:abstractNumId="8">
    <w:nsid w:val="7F7051A2"/>
    <w:multiLevelType w:val="hybridMultilevel"/>
    <w:tmpl w:val="F66ADF0E"/>
    <w:lvl w:ilvl="0" w:tplc="00000005">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evenAndOddHeaders/>
  <w:drawingGridHorizontalSpacing w:val="120"/>
  <w:drawingGridVerticalSpacing w:val="0"/>
  <w:displayHorizontalDrawingGridEvery w:val="0"/>
  <w:displayVerticalDrawingGridEvery w:val="0"/>
  <w:noPunctuationKerning/>
  <w:characterSpacingControl w:val="doNotCompress"/>
  <w:hdrShapeDefaults>
    <o:shapedefaults v:ext="edit" spidmax="24578"/>
    <o:shapelayout v:ext="edit">
      <o:idmap v:ext="edit" data="11"/>
    </o:shapelayout>
  </w:hdrShapeDefaults>
  <w:footnotePr>
    <w:pos w:val="beneathText"/>
    <w:footnote w:id="-1"/>
    <w:footnote w:id="0"/>
  </w:footnotePr>
  <w:endnotePr>
    <w:endnote w:id="-1"/>
    <w:endnote w:id="0"/>
  </w:endnotePr>
  <w:compat/>
  <w:rsids>
    <w:rsidRoot w:val="007473F2"/>
    <w:rsid w:val="0003122C"/>
    <w:rsid w:val="000758D7"/>
    <w:rsid w:val="000C716E"/>
    <w:rsid w:val="000E46D1"/>
    <w:rsid w:val="00120CCD"/>
    <w:rsid w:val="00134D6B"/>
    <w:rsid w:val="001915D4"/>
    <w:rsid w:val="001B65C4"/>
    <w:rsid w:val="00211D28"/>
    <w:rsid w:val="00240A75"/>
    <w:rsid w:val="00275791"/>
    <w:rsid w:val="00275E4D"/>
    <w:rsid w:val="002A467C"/>
    <w:rsid w:val="002D1FE0"/>
    <w:rsid w:val="003118C0"/>
    <w:rsid w:val="0034441C"/>
    <w:rsid w:val="00382A3E"/>
    <w:rsid w:val="00385CD3"/>
    <w:rsid w:val="0039596D"/>
    <w:rsid w:val="003F0288"/>
    <w:rsid w:val="003F7619"/>
    <w:rsid w:val="00401134"/>
    <w:rsid w:val="00443EEB"/>
    <w:rsid w:val="00461A87"/>
    <w:rsid w:val="00492846"/>
    <w:rsid w:val="004E1634"/>
    <w:rsid w:val="0051305B"/>
    <w:rsid w:val="00530708"/>
    <w:rsid w:val="005811AA"/>
    <w:rsid w:val="00594BF1"/>
    <w:rsid w:val="005D5B7D"/>
    <w:rsid w:val="005F3252"/>
    <w:rsid w:val="005F65EB"/>
    <w:rsid w:val="00620C6D"/>
    <w:rsid w:val="00620D03"/>
    <w:rsid w:val="006343C8"/>
    <w:rsid w:val="00642E14"/>
    <w:rsid w:val="006549DB"/>
    <w:rsid w:val="00663B1F"/>
    <w:rsid w:val="00697E62"/>
    <w:rsid w:val="006B1D3A"/>
    <w:rsid w:val="006B2071"/>
    <w:rsid w:val="006B3E34"/>
    <w:rsid w:val="006D6263"/>
    <w:rsid w:val="006F6A87"/>
    <w:rsid w:val="00703BC3"/>
    <w:rsid w:val="007473F2"/>
    <w:rsid w:val="00764965"/>
    <w:rsid w:val="0090031C"/>
    <w:rsid w:val="00906F08"/>
    <w:rsid w:val="00946137"/>
    <w:rsid w:val="009B6F34"/>
    <w:rsid w:val="009F0D21"/>
    <w:rsid w:val="00A33659"/>
    <w:rsid w:val="00A44BD0"/>
    <w:rsid w:val="00A47E6F"/>
    <w:rsid w:val="00A549ED"/>
    <w:rsid w:val="00A8572F"/>
    <w:rsid w:val="00A97703"/>
    <w:rsid w:val="00AB6665"/>
    <w:rsid w:val="00B2087C"/>
    <w:rsid w:val="00B402B2"/>
    <w:rsid w:val="00C125B4"/>
    <w:rsid w:val="00C16D24"/>
    <w:rsid w:val="00C50D60"/>
    <w:rsid w:val="00C941BA"/>
    <w:rsid w:val="00CB77CB"/>
    <w:rsid w:val="00CC6654"/>
    <w:rsid w:val="00D6438D"/>
    <w:rsid w:val="00D75C7B"/>
    <w:rsid w:val="00DA2579"/>
    <w:rsid w:val="00DA3592"/>
    <w:rsid w:val="00DB33C3"/>
    <w:rsid w:val="00DE2D99"/>
    <w:rsid w:val="00DE4A84"/>
    <w:rsid w:val="00E25900"/>
    <w:rsid w:val="00E27C76"/>
    <w:rsid w:val="00EC044C"/>
    <w:rsid w:val="00EE25DD"/>
    <w:rsid w:val="00EE4EB1"/>
    <w:rsid w:val="00F26C17"/>
    <w:rsid w:val="00F4674C"/>
    <w:rsid w:val="00F715B9"/>
    <w:rsid w:val="00F727FA"/>
    <w:rsid w:val="00F90E21"/>
    <w:rsid w:val="00FF38D6"/>
    <w:rsid w:val="00FF492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134"/>
    <w:pPr>
      <w:suppressAutoHyphens/>
    </w:pPr>
    <w:rPr>
      <w:sz w:val="24"/>
      <w:szCs w:val="24"/>
      <w:lang w:val="en-GB" w:eastAsia="ar-SA"/>
    </w:rPr>
  </w:style>
  <w:style w:type="paragraph" w:styleId="Heading1">
    <w:name w:val="heading 1"/>
    <w:basedOn w:val="Normal"/>
    <w:next w:val="Normal"/>
    <w:qFormat/>
    <w:rsid w:val="00697E62"/>
    <w:pPr>
      <w:keepNext/>
      <w:outlineLvl w:val="0"/>
    </w:pPr>
    <w:rPr>
      <w:rFonts w:eastAsia="Arial Unicode MS"/>
      <w:b/>
      <w:bCs/>
      <w:u w:val="single"/>
      <w:lang w:val="en-US"/>
    </w:rPr>
  </w:style>
  <w:style w:type="paragraph" w:styleId="Heading2">
    <w:name w:val="heading 2"/>
    <w:basedOn w:val="Normal"/>
    <w:next w:val="Normal"/>
    <w:qFormat/>
    <w:rsid w:val="00697E62"/>
    <w:pPr>
      <w:keepNext/>
      <w:numPr>
        <w:ilvl w:val="1"/>
        <w:numId w:val="1"/>
      </w:numPr>
      <w:outlineLvl w:val="1"/>
    </w:pPr>
    <w:rPr>
      <w:rFonts w:eastAsia="Arial Unicode MS"/>
      <w:b/>
      <w:bCs/>
      <w:lang w:val="en-US"/>
    </w:rPr>
  </w:style>
  <w:style w:type="paragraph" w:styleId="Heading4">
    <w:name w:val="heading 4"/>
    <w:basedOn w:val="Normal"/>
    <w:next w:val="Normal"/>
    <w:qFormat/>
    <w:rsid w:val="00697E62"/>
    <w:pPr>
      <w:keepNext/>
      <w:outlineLvl w:val="3"/>
    </w:pPr>
    <w:rPr>
      <w:b/>
      <w:bCs/>
      <w:sz w:val="22"/>
    </w:rPr>
  </w:style>
  <w:style w:type="paragraph" w:styleId="Heading6">
    <w:name w:val="heading 6"/>
    <w:basedOn w:val="Normal"/>
    <w:next w:val="Normal"/>
    <w:qFormat/>
    <w:rsid w:val="00697E62"/>
    <w:pPr>
      <w:keepNext/>
      <w:jc w:val="center"/>
      <w:outlineLvl w:val="5"/>
    </w:pPr>
    <w:rPr>
      <w:i/>
      <w:iCs/>
      <w:sz w:val="32"/>
    </w:rPr>
  </w:style>
  <w:style w:type="paragraph" w:styleId="Heading7">
    <w:name w:val="heading 7"/>
    <w:basedOn w:val="Normal"/>
    <w:next w:val="Normal"/>
    <w:link w:val="Heading7Char"/>
    <w:qFormat/>
    <w:rsid w:val="00697E62"/>
    <w:pPr>
      <w:keepNext/>
      <w:outlineLvl w:val="6"/>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7E62"/>
    <w:rPr>
      <w:b w:val="0"/>
      <w:i w:val="0"/>
    </w:rPr>
  </w:style>
  <w:style w:type="character" w:customStyle="1" w:styleId="WW8Num5z0">
    <w:name w:val="WW8Num5z0"/>
    <w:rsid w:val="00697E62"/>
    <w:rPr>
      <w:rFonts w:ascii="Wingdings" w:hAnsi="Wingdings"/>
    </w:rPr>
  </w:style>
  <w:style w:type="character" w:customStyle="1" w:styleId="WW8Num5z1">
    <w:name w:val="WW8Num5z1"/>
    <w:rsid w:val="00697E62"/>
    <w:rPr>
      <w:rFonts w:ascii="Courier New" w:hAnsi="Courier New"/>
    </w:rPr>
  </w:style>
  <w:style w:type="character" w:customStyle="1" w:styleId="WW8Num5z3">
    <w:name w:val="WW8Num5z3"/>
    <w:rsid w:val="00697E62"/>
    <w:rPr>
      <w:rFonts w:ascii="Symbol" w:hAnsi="Symbol"/>
    </w:rPr>
  </w:style>
  <w:style w:type="character" w:customStyle="1" w:styleId="WW8Num6z0">
    <w:name w:val="WW8Num6z0"/>
    <w:rsid w:val="00697E62"/>
    <w:rPr>
      <w:rFonts w:ascii="Symbol" w:hAnsi="Symbol"/>
    </w:rPr>
  </w:style>
  <w:style w:type="character" w:customStyle="1" w:styleId="WW8Num9z0">
    <w:name w:val="WW8Num9z0"/>
    <w:rsid w:val="00697E62"/>
    <w:rPr>
      <w:b w:val="0"/>
      <w:i w:val="0"/>
    </w:rPr>
  </w:style>
  <w:style w:type="character" w:customStyle="1" w:styleId="WW8Num11z0">
    <w:name w:val="WW8Num11z0"/>
    <w:rsid w:val="00697E62"/>
    <w:rPr>
      <w:b w:val="0"/>
      <w:i w:val="0"/>
    </w:rPr>
  </w:style>
  <w:style w:type="character" w:customStyle="1" w:styleId="WW8Num16z0">
    <w:name w:val="WW8Num16z0"/>
    <w:rsid w:val="00697E62"/>
    <w:rPr>
      <w:b w:val="0"/>
      <w:i w:val="0"/>
    </w:rPr>
  </w:style>
  <w:style w:type="character" w:customStyle="1" w:styleId="WW8Num17z0">
    <w:name w:val="WW8Num17z0"/>
    <w:rsid w:val="00697E62"/>
    <w:rPr>
      <w:b w:val="0"/>
      <w:i w:val="0"/>
    </w:rPr>
  </w:style>
  <w:style w:type="character" w:customStyle="1" w:styleId="WW8Num21z0">
    <w:name w:val="WW8Num21z0"/>
    <w:rsid w:val="00697E62"/>
    <w:rPr>
      <w:b w:val="0"/>
      <w:i w:val="0"/>
    </w:rPr>
  </w:style>
  <w:style w:type="character" w:customStyle="1" w:styleId="WW8Num22z0">
    <w:name w:val="WW8Num22z0"/>
    <w:rsid w:val="00697E62"/>
    <w:rPr>
      <w:b w:val="0"/>
      <w:i w:val="0"/>
    </w:rPr>
  </w:style>
  <w:style w:type="character" w:customStyle="1" w:styleId="WW8Num30z1">
    <w:name w:val="WW8Num30z1"/>
    <w:rsid w:val="00697E62"/>
    <w:rPr>
      <w:b w:val="0"/>
      <w:i w:val="0"/>
    </w:rPr>
  </w:style>
  <w:style w:type="paragraph" w:customStyle="1" w:styleId="Heading">
    <w:name w:val="Heading"/>
    <w:basedOn w:val="Normal"/>
    <w:next w:val="BodyText"/>
    <w:rsid w:val="00697E62"/>
    <w:pPr>
      <w:keepNext/>
      <w:spacing w:before="240" w:after="120"/>
    </w:pPr>
    <w:rPr>
      <w:rFonts w:ascii="Arial" w:eastAsia="Lucida Sans Unicode" w:hAnsi="Arial" w:cs="Tahoma"/>
      <w:sz w:val="28"/>
      <w:szCs w:val="28"/>
    </w:rPr>
  </w:style>
  <w:style w:type="paragraph" w:styleId="BodyText">
    <w:name w:val="Body Text"/>
    <w:basedOn w:val="Normal"/>
    <w:rsid w:val="00697E62"/>
    <w:rPr>
      <w:sz w:val="22"/>
    </w:rPr>
  </w:style>
  <w:style w:type="paragraph" w:styleId="List">
    <w:name w:val="List"/>
    <w:basedOn w:val="BodyText"/>
    <w:rsid w:val="00697E62"/>
    <w:rPr>
      <w:rFonts w:cs="Tahoma"/>
    </w:rPr>
  </w:style>
  <w:style w:type="paragraph" w:styleId="Caption">
    <w:name w:val="caption"/>
    <w:basedOn w:val="Normal"/>
    <w:qFormat/>
    <w:rsid w:val="00697E62"/>
    <w:pPr>
      <w:suppressLineNumbers/>
      <w:spacing w:before="120" w:after="120"/>
    </w:pPr>
    <w:rPr>
      <w:rFonts w:cs="Tahoma"/>
      <w:i/>
      <w:iCs/>
    </w:rPr>
  </w:style>
  <w:style w:type="paragraph" w:customStyle="1" w:styleId="Index">
    <w:name w:val="Index"/>
    <w:basedOn w:val="Normal"/>
    <w:rsid w:val="00697E62"/>
    <w:pPr>
      <w:suppressLineNumbers/>
    </w:pPr>
    <w:rPr>
      <w:rFonts w:cs="Tahoma"/>
    </w:rPr>
  </w:style>
  <w:style w:type="paragraph" w:styleId="BodyTextIndent">
    <w:name w:val="Body Text Indent"/>
    <w:basedOn w:val="Normal"/>
    <w:rsid w:val="00697E62"/>
    <w:pPr>
      <w:ind w:left="720"/>
    </w:pPr>
    <w:rPr>
      <w:sz w:val="20"/>
    </w:rPr>
  </w:style>
  <w:style w:type="paragraph" w:styleId="BodyTextIndent3">
    <w:name w:val="Body Text Indent 3"/>
    <w:basedOn w:val="Normal"/>
    <w:rsid w:val="00697E62"/>
    <w:pPr>
      <w:ind w:left="360"/>
    </w:pPr>
    <w:rPr>
      <w:sz w:val="22"/>
    </w:rPr>
  </w:style>
  <w:style w:type="paragraph" w:styleId="Title">
    <w:name w:val="Title"/>
    <w:basedOn w:val="Normal"/>
    <w:next w:val="Subtitle"/>
    <w:link w:val="TitleChar"/>
    <w:qFormat/>
    <w:rsid w:val="00697E62"/>
    <w:pPr>
      <w:jc w:val="center"/>
    </w:pPr>
    <w:rPr>
      <w:b/>
      <w:bCs/>
    </w:rPr>
  </w:style>
  <w:style w:type="paragraph" w:styleId="Subtitle">
    <w:name w:val="Subtitle"/>
    <w:basedOn w:val="Normal"/>
    <w:next w:val="BodyText"/>
    <w:qFormat/>
    <w:rsid w:val="00697E62"/>
    <w:pPr>
      <w:tabs>
        <w:tab w:val="left" w:pos="1701"/>
        <w:tab w:val="left" w:pos="3402"/>
        <w:tab w:val="left" w:pos="5387"/>
      </w:tabs>
      <w:jc w:val="center"/>
    </w:pPr>
    <w:rPr>
      <w:b/>
      <w:bCs/>
    </w:rPr>
  </w:style>
  <w:style w:type="paragraph" w:styleId="BodyText3">
    <w:name w:val="Body Text 3"/>
    <w:basedOn w:val="Normal"/>
    <w:rsid w:val="00697E62"/>
    <w:rPr>
      <w:b/>
      <w:bCs/>
      <w:i/>
      <w:iCs/>
    </w:rPr>
  </w:style>
  <w:style w:type="paragraph" w:customStyle="1" w:styleId="TableContents">
    <w:name w:val="Table Contents"/>
    <w:basedOn w:val="Normal"/>
    <w:rsid w:val="00697E62"/>
    <w:pPr>
      <w:suppressLineNumbers/>
    </w:pPr>
  </w:style>
  <w:style w:type="paragraph" w:customStyle="1" w:styleId="TableHeading">
    <w:name w:val="Table Heading"/>
    <w:basedOn w:val="TableContents"/>
    <w:rsid w:val="00697E62"/>
    <w:pPr>
      <w:jc w:val="center"/>
    </w:pPr>
    <w:rPr>
      <w:b/>
      <w:bCs/>
    </w:rPr>
  </w:style>
  <w:style w:type="character" w:styleId="Hyperlink">
    <w:name w:val="Hyperlink"/>
    <w:basedOn w:val="DefaultParagraphFont"/>
    <w:rsid w:val="00401134"/>
    <w:rPr>
      <w:color w:val="0000FF"/>
      <w:u w:val="single"/>
    </w:rPr>
  </w:style>
  <w:style w:type="paragraph" w:customStyle="1" w:styleId="Default">
    <w:name w:val="Default"/>
    <w:rsid w:val="00EE25DD"/>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rsid w:val="00DA2579"/>
    <w:pPr>
      <w:tabs>
        <w:tab w:val="center" w:pos="4513"/>
        <w:tab w:val="right" w:pos="9026"/>
      </w:tabs>
    </w:pPr>
  </w:style>
  <w:style w:type="character" w:customStyle="1" w:styleId="HeaderChar">
    <w:name w:val="Header Char"/>
    <w:basedOn w:val="DefaultParagraphFont"/>
    <w:link w:val="Header"/>
    <w:uiPriority w:val="99"/>
    <w:rsid w:val="00DA2579"/>
    <w:rPr>
      <w:sz w:val="24"/>
      <w:szCs w:val="24"/>
      <w:lang w:val="en-GB" w:eastAsia="ar-SA"/>
    </w:rPr>
  </w:style>
  <w:style w:type="paragraph" w:styleId="Footer">
    <w:name w:val="footer"/>
    <w:basedOn w:val="Normal"/>
    <w:link w:val="FooterChar"/>
    <w:rsid w:val="00DA2579"/>
    <w:pPr>
      <w:tabs>
        <w:tab w:val="center" w:pos="4513"/>
        <w:tab w:val="right" w:pos="9026"/>
      </w:tabs>
    </w:pPr>
  </w:style>
  <w:style w:type="character" w:customStyle="1" w:styleId="FooterChar">
    <w:name w:val="Footer Char"/>
    <w:basedOn w:val="DefaultParagraphFont"/>
    <w:link w:val="Footer"/>
    <w:rsid w:val="00DA2579"/>
    <w:rPr>
      <w:sz w:val="24"/>
      <w:szCs w:val="24"/>
      <w:lang w:val="en-GB" w:eastAsia="ar-SA"/>
    </w:rPr>
  </w:style>
  <w:style w:type="paragraph" w:styleId="BalloonText">
    <w:name w:val="Balloon Text"/>
    <w:basedOn w:val="Normal"/>
    <w:link w:val="BalloonTextChar"/>
    <w:rsid w:val="00DA2579"/>
    <w:rPr>
      <w:rFonts w:ascii="Tahoma" w:hAnsi="Tahoma" w:cs="Tahoma"/>
      <w:sz w:val="16"/>
      <w:szCs w:val="16"/>
    </w:rPr>
  </w:style>
  <w:style w:type="character" w:customStyle="1" w:styleId="BalloonTextChar">
    <w:name w:val="Balloon Text Char"/>
    <w:basedOn w:val="DefaultParagraphFont"/>
    <w:link w:val="BalloonText"/>
    <w:rsid w:val="00DA2579"/>
    <w:rPr>
      <w:rFonts w:ascii="Tahoma" w:hAnsi="Tahoma" w:cs="Tahoma"/>
      <w:sz w:val="16"/>
      <w:szCs w:val="16"/>
      <w:lang w:val="en-GB" w:eastAsia="ar-SA"/>
    </w:rPr>
  </w:style>
  <w:style w:type="character" w:customStyle="1" w:styleId="TitleChar">
    <w:name w:val="Title Char"/>
    <w:basedOn w:val="DefaultParagraphFont"/>
    <w:link w:val="Title"/>
    <w:rsid w:val="00275E4D"/>
    <w:rPr>
      <w:b/>
      <w:bCs/>
      <w:sz w:val="24"/>
      <w:szCs w:val="24"/>
      <w:lang w:val="en-GB" w:eastAsia="ar-SA"/>
    </w:rPr>
  </w:style>
  <w:style w:type="character" w:customStyle="1" w:styleId="Heading7Char">
    <w:name w:val="Heading 7 Char"/>
    <w:basedOn w:val="DefaultParagraphFont"/>
    <w:link w:val="Heading7"/>
    <w:rsid w:val="003F7619"/>
    <w:rPr>
      <w:sz w:val="32"/>
      <w:szCs w:val="24"/>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pinbowling.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am.ireland@tenpinbowling.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Irish Tenpin Bowling Association</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Tenpin Bowling Association</dc:title>
  <dc:creator>Yvonne Randell</dc:creator>
  <cp:lastModifiedBy>Tom</cp:lastModifiedBy>
  <cp:revision>2</cp:revision>
  <cp:lastPrinted>2015-01-21T15:02:00Z</cp:lastPrinted>
  <dcterms:created xsi:type="dcterms:W3CDTF">2015-01-23T18:48:00Z</dcterms:created>
  <dcterms:modified xsi:type="dcterms:W3CDTF">2015-01-23T18:48:00Z</dcterms:modified>
</cp:coreProperties>
</file>